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79AD78B4" w:rsidR="008D4FC0" w:rsidRPr="00EB292E" w:rsidRDefault="00304CFB" w:rsidP="00E04460">
            <w:pPr>
              <w:rPr>
                <w:b/>
                <w:bCs/>
                <w:noProof/>
                <w:sz w:val="28"/>
                <w:szCs w:val="28"/>
              </w:rPr>
            </w:pPr>
            <w:bookmarkStart w:id="0" w:name="REGDATESTAMP"/>
            <w:bookmarkEnd w:id="0"/>
            <w:r>
              <w:rPr>
                <w:b/>
                <w:bCs/>
                <w:noProof/>
                <w:sz w:val="28"/>
                <w:szCs w:val="28"/>
              </w:rPr>
              <w:t xml:space="preserve"> </w:t>
            </w:r>
            <w:r w:rsidR="00077981">
              <w:rPr>
                <w:b/>
                <w:bCs/>
                <w:noProof/>
                <w:sz w:val="28"/>
                <w:szCs w:val="28"/>
              </w:rPr>
              <w:t>18.11.2025</w:t>
            </w:r>
          </w:p>
        </w:tc>
        <w:tc>
          <w:tcPr>
            <w:tcW w:w="1715" w:type="pct"/>
            <w:gridSpan w:val="2"/>
          </w:tcPr>
          <w:p w14:paraId="1ABC238E" w14:textId="0EFC7F77" w:rsidR="008D4FC0" w:rsidRPr="00EB292E" w:rsidRDefault="00EB292E" w:rsidP="00304CFB">
            <w:pPr>
              <w:ind w:left="964"/>
              <w:jc w:val="center"/>
              <w:rPr>
                <w:b/>
                <w:bCs/>
                <w:sz w:val="28"/>
                <w:szCs w:val="28"/>
              </w:rPr>
            </w:pPr>
            <w:bookmarkStart w:id="1" w:name="REGNUMSTAMP"/>
            <w:bookmarkEnd w:id="1"/>
            <w:r>
              <w:rPr>
                <w:b/>
                <w:bCs/>
                <w:sz w:val="28"/>
                <w:szCs w:val="28"/>
              </w:rPr>
              <w:t xml:space="preserve">№ </w:t>
            </w:r>
            <w:r w:rsidR="00077981">
              <w:rPr>
                <w:b/>
                <w:bCs/>
                <w:sz w:val="28"/>
                <w:szCs w:val="28"/>
              </w:rPr>
              <w:t>1482</w:t>
            </w:r>
            <w:r w:rsidR="00304CFB">
              <w:rPr>
                <w:b/>
                <w:bCs/>
                <w:sz w:val="28"/>
                <w:szCs w:val="28"/>
              </w:rPr>
              <w:t xml:space="preserve">     </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07B2A544" w:rsidR="00B21A9C" w:rsidRPr="00A01771" w:rsidRDefault="00A1364A" w:rsidP="00A01771">
            <w:pPr>
              <w:tabs>
                <w:tab w:val="left" w:pos="5954"/>
              </w:tabs>
              <w:jc w:val="both"/>
              <w:rPr>
                <w:color w:val="auto"/>
                <w:kern w:val="2"/>
                <w:sz w:val="28"/>
                <w:szCs w:val="28"/>
              </w:rPr>
            </w:pPr>
            <w:r w:rsidRPr="00A1364A">
              <w:rPr>
                <w:b/>
                <w:color w:val="auto"/>
                <w:sz w:val="28"/>
                <w:szCs w:val="28"/>
                <w:lang w:eastAsia="en-US"/>
              </w:rPr>
              <w:t xml:space="preserve">О внесении изменений в состав  </w:t>
            </w:r>
            <w:r w:rsidR="00321491">
              <w:rPr>
                <w:b/>
                <w:color w:val="auto"/>
                <w:sz w:val="28"/>
                <w:szCs w:val="28"/>
                <w:lang w:eastAsia="en-US"/>
              </w:rPr>
              <w:t xml:space="preserve">комиссии по делам казачества </w:t>
            </w:r>
            <w:r w:rsidRPr="00A1364A">
              <w:rPr>
                <w:b/>
                <w:color w:val="auto"/>
                <w:sz w:val="28"/>
                <w:szCs w:val="28"/>
                <w:lang w:eastAsia="en-US"/>
              </w:rPr>
              <w:t xml:space="preserve"> </w:t>
            </w:r>
            <w:r w:rsidR="00321491">
              <w:rPr>
                <w:b/>
                <w:color w:val="auto"/>
                <w:sz w:val="28"/>
                <w:szCs w:val="28"/>
                <w:lang w:eastAsia="en-US"/>
              </w:rPr>
              <w:t xml:space="preserve">при главе Администрации </w:t>
            </w:r>
            <w:r w:rsidRPr="00A1364A">
              <w:rPr>
                <w:b/>
                <w:color w:val="auto"/>
                <w:sz w:val="28"/>
                <w:szCs w:val="28"/>
                <w:lang w:eastAsia="en-US"/>
              </w:rPr>
              <w:t>Октябрьско</w:t>
            </w:r>
            <w:r w:rsidR="00321491">
              <w:rPr>
                <w:b/>
                <w:color w:val="auto"/>
                <w:sz w:val="28"/>
                <w:szCs w:val="28"/>
                <w:lang w:eastAsia="en-US"/>
              </w:rPr>
              <w:t>го</w:t>
            </w:r>
            <w:r w:rsidRPr="00A1364A">
              <w:rPr>
                <w:b/>
                <w:color w:val="auto"/>
                <w:sz w:val="28"/>
                <w:szCs w:val="28"/>
                <w:lang w:eastAsia="en-US"/>
              </w:rPr>
              <w:t xml:space="preserve"> район</w:t>
            </w:r>
            <w:r w:rsidR="00321491">
              <w:rPr>
                <w:b/>
                <w:color w:val="auto"/>
                <w:sz w:val="28"/>
                <w:szCs w:val="28"/>
                <w:lang w:eastAsia="en-US"/>
              </w:rPr>
              <w:t>а</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8B9B5D0" w14:textId="77777777" w:rsidR="0055429E" w:rsidRDefault="0055429E" w:rsidP="0055429E">
      <w:pPr>
        <w:pStyle w:val="af9"/>
        <w:rPr>
          <w:lang w:val="ru-RU"/>
        </w:rPr>
      </w:pPr>
    </w:p>
    <w:p w14:paraId="153033F0" w14:textId="21F6FC3E" w:rsidR="002951E1" w:rsidRPr="002951E1" w:rsidRDefault="00304CFB" w:rsidP="00A1451D">
      <w:pPr>
        <w:spacing w:line="276" w:lineRule="auto"/>
        <w:ind w:firstLine="709"/>
        <w:jc w:val="both"/>
        <w:rPr>
          <w:color w:val="auto"/>
          <w:sz w:val="28"/>
          <w:szCs w:val="28"/>
        </w:rPr>
      </w:pPr>
      <w:proofErr w:type="gramStart"/>
      <w:r w:rsidRPr="00304CFB">
        <w:rPr>
          <w:color w:val="auto"/>
          <w:spacing w:val="-1"/>
          <w:sz w:val="28"/>
          <w:szCs w:val="28"/>
        </w:rPr>
        <w:t xml:space="preserve">В связи с кадровыми изменениями, прошедшими в Администрации Октябрьского района Ростовской области, в  </w:t>
      </w:r>
      <w:r w:rsidRPr="00304CFB">
        <w:rPr>
          <w:color w:val="auto"/>
          <w:sz w:val="28"/>
          <w:szCs w:val="28"/>
        </w:rPr>
        <w:t>целях содействия развитию и консолидации казачества посредством усиления его роли в решении муниципальных задач и взаимодействия с рабочей группой в Ростовской области комиссии Южного федерального округа в составе Совета при Президенте Российской Федерации по делам казачества,</w:t>
      </w:r>
      <w:r w:rsidRPr="00304CFB">
        <w:rPr>
          <w:bCs/>
          <w:color w:val="auto"/>
          <w:sz w:val="28"/>
          <w:szCs w:val="28"/>
        </w:rPr>
        <w:t xml:space="preserve"> </w:t>
      </w:r>
      <w:r w:rsidRPr="00304CFB">
        <w:rPr>
          <w:color w:val="auto"/>
          <w:sz w:val="28"/>
          <w:szCs w:val="28"/>
        </w:rPr>
        <w:t>в связи с решением заседания Комиссии при полномочном представителе Президента Российской</w:t>
      </w:r>
      <w:proofErr w:type="gramEnd"/>
      <w:r w:rsidRPr="00304CFB">
        <w:rPr>
          <w:color w:val="auto"/>
          <w:sz w:val="28"/>
          <w:szCs w:val="28"/>
        </w:rPr>
        <w:t xml:space="preserve"> Федерации в Южном Федеральном округе по делам казачества протокол от 14.04.2022 №А52-1453-29, </w:t>
      </w:r>
      <w:r w:rsidRPr="00304CFB">
        <w:rPr>
          <w:bCs/>
          <w:color w:val="auto"/>
          <w:sz w:val="28"/>
          <w:szCs w:val="28"/>
        </w:rPr>
        <w:t>руководствуясь частью 9 статьи 52 Устава муниципального образования «Октябрьский район»</w:t>
      </w:r>
      <w:r w:rsidR="00A1364A" w:rsidRPr="00A1364A">
        <w:rPr>
          <w:color w:val="auto"/>
          <w:sz w:val="28"/>
          <w:szCs w:val="28"/>
        </w:rPr>
        <w:t>,</w:t>
      </w:r>
    </w:p>
    <w:p w14:paraId="75454CDC" w14:textId="77777777" w:rsidR="002951E1" w:rsidRPr="002951E1" w:rsidRDefault="002951E1" w:rsidP="007540E2">
      <w:pPr>
        <w:spacing w:line="360" w:lineRule="auto"/>
        <w:jc w:val="both"/>
        <w:rPr>
          <w:color w:val="auto"/>
          <w:sz w:val="16"/>
          <w:szCs w:val="16"/>
        </w:rPr>
      </w:pPr>
    </w:p>
    <w:p w14:paraId="7EA2897B" w14:textId="77777777" w:rsidR="002951E1" w:rsidRPr="002951E1" w:rsidRDefault="002951E1" w:rsidP="007540E2">
      <w:pPr>
        <w:spacing w:line="360" w:lineRule="auto"/>
        <w:jc w:val="center"/>
        <w:rPr>
          <w:color w:val="auto"/>
          <w:sz w:val="28"/>
          <w:szCs w:val="28"/>
        </w:rPr>
      </w:pPr>
      <w:r w:rsidRPr="002951E1">
        <w:rPr>
          <w:color w:val="auto"/>
          <w:sz w:val="28"/>
          <w:szCs w:val="28"/>
        </w:rPr>
        <w:t>ПОСТАНОВЛЯЮ:</w:t>
      </w:r>
    </w:p>
    <w:p w14:paraId="3C8133BD" w14:textId="77777777" w:rsidR="002951E1" w:rsidRPr="002951E1" w:rsidRDefault="002951E1" w:rsidP="007540E2">
      <w:pPr>
        <w:spacing w:line="360" w:lineRule="auto"/>
        <w:jc w:val="both"/>
        <w:rPr>
          <w:b/>
          <w:color w:val="auto"/>
          <w:sz w:val="16"/>
          <w:szCs w:val="16"/>
        </w:rPr>
      </w:pPr>
    </w:p>
    <w:p w14:paraId="2581C79F" w14:textId="320F4D74" w:rsidR="00A1364A" w:rsidRPr="00A1364A" w:rsidRDefault="00321491" w:rsidP="00A1364A">
      <w:pPr>
        <w:ind w:firstLine="709"/>
        <w:jc w:val="both"/>
        <w:rPr>
          <w:color w:val="auto"/>
          <w:sz w:val="28"/>
          <w:szCs w:val="28"/>
        </w:rPr>
      </w:pPr>
      <w:r>
        <w:rPr>
          <w:color w:val="auto"/>
          <w:sz w:val="28"/>
          <w:szCs w:val="28"/>
          <w:lang w:eastAsia="en-US"/>
        </w:rPr>
        <w:t xml:space="preserve">1. Внести изменения в </w:t>
      </w:r>
      <w:r w:rsidR="00A1364A" w:rsidRPr="00A1364A">
        <w:rPr>
          <w:color w:val="auto"/>
          <w:sz w:val="28"/>
          <w:szCs w:val="28"/>
          <w:lang w:eastAsia="en-US"/>
        </w:rPr>
        <w:t>постановление Администрации Октябрьского района от 1</w:t>
      </w:r>
      <w:r w:rsidR="00304CFB">
        <w:rPr>
          <w:color w:val="auto"/>
          <w:sz w:val="28"/>
          <w:szCs w:val="28"/>
          <w:lang w:eastAsia="en-US"/>
        </w:rPr>
        <w:t>7</w:t>
      </w:r>
      <w:r w:rsidR="00A1364A" w:rsidRPr="00A1364A">
        <w:rPr>
          <w:color w:val="auto"/>
          <w:sz w:val="28"/>
          <w:szCs w:val="28"/>
          <w:lang w:eastAsia="en-US"/>
        </w:rPr>
        <w:t>.</w:t>
      </w:r>
      <w:r w:rsidR="00304CFB">
        <w:rPr>
          <w:color w:val="auto"/>
          <w:sz w:val="28"/>
          <w:szCs w:val="28"/>
          <w:lang w:eastAsia="en-US"/>
        </w:rPr>
        <w:t>07</w:t>
      </w:r>
      <w:r w:rsidR="00A1364A" w:rsidRPr="00A1364A">
        <w:rPr>
          <w:color w:val="auto"/>
          <w:sz w:val="28"/>
          <w:szCs w:val="28"/>
          <w:lang w:eastAsia="en-US"/>
        </w:rPr>
        <w:t>.201</w:t>
      </w:r>
      <w:r w:rsidR="00304CFB">
        <w:rPr>
          <w:color w:val="auto"/>
          <w:sz w:val="28"/>
          <w:szCs w:val="28"/>
          <w:lang w:eastAsia="en-US"/>
        </w:rPr>
        <w:t>9</w:t>
      </w:r>
      <w:r w:rsidR="00A1364A" w:rsidRPr="00A1364A">
        <w:rPr>
          <w:color w:val="auto"/>
          <w:sz w:val="28"/>
          <w:szCs w:val="28"/>
          <w:lang w:eastAsia="en-US"/>
        </w:rPr>
        <w:t xml:space="preserve"> № </w:t>
      </w:r>
      <w:r w:rsidR="00304CFB">
        <w:rPr>
          <w:color w:val="auto"/>
          <w:sz w:val="28"/>
          <w:szCs w:val="28"/>
          <w:lang w:eastAsia="en-US"/>
        </w:rPr>
        <w:t>902</w:t>
      </w:r>
      <w:r w:rsidR="00A1364A" w:rsidRPr="00A1364A">
        <w:rPr>
          <w:color w:val="auto"/>
          <w:sz w:val="28"/>
          <w:szCs w:val="28"/>
          <w:lang w:eastAsia="en-US"/>
        </w:rPr>
        <w:t xml:space="preserve"> «О создании </w:t>
      </w:r>
      <w:r w:rsidR="00304CFB">
        <w:rPr>
          <w:color w:val="auto"/>
          <w:sz w:val="28"/>
          <w:szCs w:val="28"/>
          <w:lang w:eastAsia="en-US"/>
        </w:rPr>
        <w:t>комиссии по делам казачества при главе Администрации Октябрьского района»,</w:t>
      </w:r>
      <w:r w:rsidR="00A1364A" w:rsidRPr="00A1364A">
        <w:rPr>
          <w:color w:val="auto"/>
          <w:sz w:val="28"/>
          <w:szCs w:val="28"/>
          <w:lang w:eastAsia="en-US"/>
        </w:rPr>
        <w:t xml:space="preserve"> изложив приложение в редакции согласно приложению к настоящему постановлению.</w:t>
      </w:r>
      <w:r w:rsidR="00A1364A" w:rsidRPr="00A1364A">
        <w:rPr>
          <w:color w:val="auto"/>
          <w:sz w:val="28"/>
          <w:szCs w:val="28"/>
        </w:rPr>
        <w:t xml:space="preserve"> </w:t>
      </w:r>
    </w:p>
    <w:p w14:paraId="7ED3EE08" w14:textId="1D310B82" w:rsidR="00A1364A" w:rsidRPr="00A1364A" w:rsidRDefault="00A1364A" w:rsidP="00A1364A">
      <w:pPr>
        <w:tabs>
          <w:tab w:val="left" w:pos="4536"/>
        </w:tabs>
        <w:contextualSpacing/>
        <w:jc w:val="both"/>
        <w:rPr>
          <w:color w:val="auto"/>
          <w:sz w:val="28"/>
          <w:szCs w:val="28"/>
        </w:rPr>
      </w:pPr>
      <w:r w:rsidRPr="00A1364A">
        <w:rPr>
          <w:color w:val="auto"/>
          <w:sz w:val="28"/>
          <w:szCs w:val="28"/>
        </w:rPr>
        <w:t xml:space="preserve">         2. </w:t>
      </w:r>
      <w:r w:rsidRPr="00A1364A">
        <w:rPr>
          <w:color w:val="auto"/>
          <w:sz w:val="28"/>
          <w:szCs w:val="28"/>
          <w:lang w:eastAsia="en-US"/>
        </w:rPr>
        <w:t>Призна</w:t>
      </w:r>
      <w:r w:rsidR="00304CFB">
        <w:rPr>
          <w:color w:val="auto"/>
          <w:sz w:val="28"/>
          <w:szCs w:val="28"/>
          <w:lang w:eastAsia="en-US"/>
        </w:rPr>
        <w:t>ть утратившим силу постановление</w:t>
      </w:r>
      <w:r w:rsidRPr="00A1364A">
        <w:rPr>
          <w:color w:val="auto"/>
          <w:sz w:val="28"/>
          <w:szCs w:val="28"/>
          <w:lang w:eastAsia="en-US"/>
        </w:rPr>
        <w:t xml:space="preserve"> Администрации Октябрьского района от </w:t>
      </w:r>
      <w:r w:rsidR="001B0625">
        <w:rPr>
          <w:color w:val="auto"/>
          <w:sz w:val="28"/>
          <w:szCs w:val="28"/>
          <w:lang w:eastAsia="en-US"/>
        </w:rPr>
        <w:t>11.08.2025</w:t>
      </w:r>
      <w:r w:rsidRPr="00A1364A">
        <w:rPr>
          <w:color w:val="auto"/>
          <w:sz w:val="28"/>
          <w:szCs w:val="28"/>
          <w:lang w:eastAsia="en-US"/>
        </w:rPr>
        <w:t xml:space="preserve"> № </w:t>
      </w:r>
      <w:r w:rsidR="001B0625">
        <w:rPr>
          <w:color w:val="auto"/>
          <w:sz w:val="28"/>
          <w:szCs w:val="28"/>
          <w:lang w:eastAsia="en-US"/>
        </w:rPr>
        <w:t>985</w:t>
      </w:r>
      <w:r w:rsidRPr="00A1364A">
        <w:rPr>
          <w:color w:val="auto"/>
          <w:sz w:val="28"/>
          <w:szCs w:val="28"/>
          <w:lang w:eastAsia="en-US"/>
        </w:rPr>
        <w:t xml:space="preserve"> «О внесении изменений в </w:t>
      </w:r>
      <w:r w:rsidR="001B0625">
        <w:rPr>
          <w:color w:val="auto"/>
          <w:sz w:val="28"/>
          <w:szCs w:val="28"/>
          <w:lang w:eastAsia="en-US"/>
        </w:rPr>
        <w:t>состав комиссии по делам казачества при главе</w:t>
      </w:r>
      <w:r w:rsidR="00304CFB">
        <w:rPr>
          <w:color w:val="auto"/>
          <w:sz w:val="28"/>
          <w:szCs w:val="28"/>
          <w:lang w:eastAsia="en-US"/>
        </w:rPr>
        <w:t xml:space="preserve"> Администрации Октябрьского района</w:t>
      </w:r>
      <w:r w:rsidR="001B0625">
        <w:rPr>
          <w:color w:val="auto"/>
          <w:sz w:val="28"/>
          <w:szCs w:val="28"/>
          <w:lang w:eastAsia="en-US"/>
        </w:rPr>
        <w:t>»</w:t>
      </w:r>
      <w:r w:rsidR="00304CFB">
        <w:rPr>
          <w:color w:val="auto"/>
          <w:sz w:val="28"/>
          <w:szCs w:val="28"/>
          <w:lang w:eastAsia="en-US"/>
        </w:rPr>
        <w:t xml:space="preserve"> </w:t>
      </w:r>
    </w:p>
    <w:p w14:paraId="235FAFDB" w14:textId="77777777" w:rsidR="00A1364A" w:rsidRPr="00A1364A" w:rsidRDefault="00A1364A" w:rsidP="00A1364A">
      <w:pPr>
        <w:ind w:firstLine="708"/>
        <w:jc w:val="both"/>
        <w:rPr>
          <w:color w:val="auto"/>
          <w:sz w:val="28"/>
          <w:szCs w:val="28"/>
          <w:lang w:eastAsia="en-US"/>
        </w:rPr>
      </w:pPr>
      <w:r w:rsidRPr="00A1364A">
        <w:rPr>
          <w:color w:val="auto"/>
          <w:sz w:val="28"/>
          <w:szCs w:val="28"/>
        </w:rPr>
        <w:lastRenderedPageBreak/>
        <w:t>3.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w:t>
      </w:r>
    </w:p>
    <w:p w14:paraId="28EA1D48" w14:textId="3000DD62" w:rsidR="00A1364A" w:rsidRPr="00A1364A" w:rsidRDefault="00A1364A" w:rsidP="00A1364A">
      <w:pPr>
        <w:ind w:firstLine="708"/>
        <w:jc w:val="both"/>
        <w:rPr>
          <w:color w:val="auto"/>
          <w:sz w:val="28"/>
          <w:szCs w:val="28"/>
        </w:rPr>
      </w:pPr>
      <w:r w:rsidRPr="00A1364A">
        <w:rPr>
          <w:color w:val="auto"/>
          <w:sz w:val="28"/>
          <w:szCs w:val="28"/>
        </w:rPr>
        <w:t xml:space="preserve">4. </w:t>
      </w:r>
      <w:proofErr w:type="gramStart"/>
      <w:r w:rsidRPr="00A1364A">
        <w:rPr>
          <w:color w:val="auto"/>
          <w:sz w:val="28"/>
          <w:szCs w:val="28"/>
        </w:rPr>
        <w:t>Контроль за</w:t>
      </w:r>
      <w:proofErr w:type="gramEnd"/>
      <w:r w:rsidRPr="00A1364A">
        <w:rPr>
          <w:color w:val="auto"/>
          <w:sz w:val="28"/>
          <w:szCs w:val="28"/>
        </w:rPr>
        <w:t xml:space="preserve"> исполнением данного постановления возложить на заместителя главы Администрации Октябрьского района </w:t>
      </w:r>
      <w:r w:rsidR="001B0625">
        <w:rPr>
          <w:color w:val="auto"/>
          <w:sz w:val="28"/>
          <w:szCs w:val="28"/>
        </w:rPr>
        <w:t>Карпову Ю.Л.</w:t>
      </w:r>
    </w:p>
    <w:p w14:paraId="45036085" w14:textId="079A6737" w:rsidR="002951E1" w:rsidRPr="002951E1" w:rsidRDefault="002951E1" w:rsidP="00A1364A">
      <w:pPr>
        <w:spacing w:line="360" w:lineRule="auto"/>
        <w:jc w:val="both"/>
        <w:rPr>
          <w:color w:val="auto"/>
          <w:sz w:val="28"/>
          <w:szCs w:val="28"/>
        </w:rPr>
      </w:pPr>
    </w:p>
    <w:p w14:paraId="2D9AA17D" w14:textId="77777777" w:rsidR="002951E1" w:rsidRDefault="002951E1" w:rsidP="002951E1">
      <w:pPr>
        <w:ind w:firstLine="709"/>
        <w:jc w:val="both"/>
        <w:rPr>
          <w:color w:val="auto"/>
          <w:sz w:val="28"/>
          <w:szCs w:val="28"/>
        </w:rPr>
      </w:pPr>
    </w:p>
    <w:p w14:paraId="00824323" w14:textId="77777777" w:rsidR="007540E2" w:rsidRDefault="007540E2" w:rsidP="002951E1">
      <w:pPr>
        <w:ind w:firstLine="709"/>
        <w:jc w:val="both"/>
        <w:rPr>
          <w:color w:val="auto"/>
          <w:sz w:val="28"/>
          <w:szCs w:val="28"/>
        </w:rPr>
      </w:pPr>
    </w:p>
    <w:p w14:paraId="20564E4A" w14:textId="77777777" w:rsidR="007540E2" w:rsidRPr="002951E1" w:rsidRDefault="007540E2" w:rsidP="002951E1">
      <w:pPr>
        <w:ind w:firstLine="709"/>
        <w:jc w:val="both"/>
        <w:rPr>
          <w:color w:val="auto"/>
          <w:sz w:val="28"/>
          <w:szCs w:val="28"/>
        </w:rPr>
      </w:pPr>
    </w:p>
    <w:p w14:paraId="603BA1C1" w14:textId="77777777" w:rsidR="00E62EEF" w:rsidRDefault="00E62EEF" w:rsidP="002951E1">
      <w:pPr>
        <w:jc w:val="both"/>
        <w:rPr>
          <w:color w:val="auto"/>
          <w:sz w:val="28"/>
          <w:szCs w:val="28"/>
        </w:rPr>
      </w:pPr>
      <w:r>
        <w:rPr>
          <w:color w:val="auto"/>
          <w:sz w:val="28"/>
          <w:szCs w:val="28"/>
        </w:rPr>
        <w:t xml:space="preserve">Временно </w:t>
      </w:r>
      <w:proofErr w:type="gramStart"/>
      <w:r>
        <w:rPr>
          <w:color w:val="auto"/>
          <w:sz w:val="28"/>
          <w:szCs w:val="28"/>
        </w:rPr>
        <w:t>исполняющий</w:t>
      </w:r>
      <w:proofErr w:type="gramEnd"/>
      <w:r>
        <w:rPr>
          <w:color w:val="auto"/>
          <w:sz w:val="28"/>
          <w:szCs w:val="28"/>
        </w:rPr>
        <w:t xml:space="preserve"> обязанности</w:t>
      </w:r>
    </w:p>
    <w:p w14:paraId="203203B7" w14:textId="64B6E95B" w:rsidR="002951E1" w:rsidRPr="002951E1" w:rsidRDefault="00321491" w:rsidP="002951E1">
      <w:pPr>
        <w:jc w:val="both"/>
        <w:rPr>
          <w:color w:val="auto"/>
          <w:sz w:val="28"/>
          <w:szCs w:val="28"/>
        </w:rPr>
      </w:pPr>
      <w:r>
        <w:rPr>
          <w:color w:val="auto"/>
          <w:sz w:val="28"/>
          <w:szCs w:val="28"/>
        </w:rPr>
        <w:t>главы</w:t>
      </w:r>
      <w:r w:rsidR="002951E1" w:rsidRPr="002951E1">
        <w:rPr>
          <w:color w:val="auto"/>
          <w:sz w:val="28"/>
          <w:szCs w:val="28"/>
        </w:rPr>
        <w:t xml:space="preserve"> Администрации </w:t>
      </w:r>
    </w:p>
    <w:p w14:paraId="39C54C03" w14:textId="35769C4B" w:rsidR="002951E1" w:rsidRPr="002951E1" w:rsidRDefault="002951E1" w:rsidP="002951E1">
      <w:pPr>
        <w:tabs>
          <w:tab w:val="left" w:pos="2000"/>
        </w:tabs>
        <w:jc w:val="both"/>
        <w:rPr>
          <w:color w:val="auto"/>
          <w:sz w:val="28"/>
          <w:szCs w:val="28"/>
        </w:rPr>
      </w:pPr>
      <w:r w:rsidRPr="002951E1">
        <w:rPr>
          <w:color w:val="auto"/>
          <w:sz w:val="28"/>
          <w:szCs w:val="28"/>
        </w:rPr>
        <w:t xml:space="preserve">Октябрьского района                   </w:t>
      </w:r>
      <w:r w:rsidR="00321491">
        <w:rPr>
          <w:color w:val="auto"/>
          <w:sz w:val="28"/>
          <w:szCs w:val="28"/>
        </w:rPr>
        <w:t xml:space="preserve">                        </w:t>
      </w:r>
      <w:r w:rsidRPr="002951E1">
        <w:rPr>
          <w:color w:val="auto"/>
          <w:sz w:val="28"/>
          <w:szCs w:val="28"/>
        </w:rPr>
        <w:t xml:space="preserve">                           </w:t>
      </w:r>
      <w:r w:rsidR="00321491">
        <w:rPr>
          <w:color w:val="auto"/>
          <w:sz w:val="28"/>
          <w:szCs w:val="28"/>
        </w:rPr>
        <w:t>Т.В. Юшковская</w:t>
      </w:r>
    </w:p>
    <w:p w14:paraId="6101E255" w14:textId="77777777" w:rsidR="002951E1" w:rsidRDefault="002951E1" w:rsidP="002951E1">
      <w:pPr>
        <w:tabs>
          <w:tab w:val="left" w:pos="2000"/>
        </w:tabs>
        <w:jc w:val="both"/>
        <w:rPr>
          <w:color w:val="auto"/>
          <w:sz w:val="28"/>
        </w:rPr>
      </w:pPr>
    </w:p>
    <w:p w14:paraId="6AC59945" w14:textId="77777777" w:rsidR="007540E2" w:rsidRDefault="007540E2" w:rsidP="002951E1">
      <w:pPr>
        <w:tabs>
          <w:tab w:val="left" w:pos="2000"/>
        </w:tabs>
        <w:jc w:val="both"/>
        <w:rPr>
          <w:color w:val="auto"/>
          <w:sz w:val="28"/>
        </w:rPr>
      </w:pPr>
    </w:p>
    <w:p w14:paraId="3995E96C" w14:textId="77777777" w:rsidR="007540E2" w:rsidRDefault="007540E2" w:rsidP="002951E1">
      <w:pPr>
        <w:tabs>
          <w:tab w:val="left" w:pos="2000"/>
        </w:tabs>
        <w:jc w:val="both"/>
        <w:rPr>
          <w:color w:val="auto"/>
          <w:sz w:val="28"/>
        </w:rPr>
      </w:pPr>
    </w:p>
    <w:p w14:paraId="4728A9BA" w14:textId="77777777" w:rsidR="007540E2" w:rsidRDefault="007540E2" w:rsidP="002951E1">
      <w:pPr>
        <w:tabs>
          <w:tab w:val="left" w:pos="2000"/>
        </w:tabs>
        <w:jc w:val="both"/>
        <w:rPr>
          <w:color w:val="auto"/>
          <w:sz w:val="28"/>
        </w:rPr>
      </w:pPr>
    </w:p>
    <w:p w14:paraId="2A0625AE" w14:textId="77777777" w:rsidR="007540E2" w:rsidRDefault="007540E2" w:rsidP="002951E1">
      <w:pPr>
        <w:tabs>
          <w:tab w:val="left" w:pos="2000"/>
        </w:tabs>
        <w:jc w:val="both"/>
        <w:rPr>
          <w:color w:val="auto"/>
          <w:sz w:val="28"/>
        </w:rPr>
      </w:pPr>
    </w:p>
    <w:p w14:paraId="48E05D6A" w14:textId="77777777" w:rsidR="007540E2" w:rsidRDefault="007540E2" w:rsidP="002951E1">
      <w:pPr>
        <w:tabs>
          <w:tab w:val="left" w:pos="2000"/>
        </w:tabs>
        <w:jc w:val="both"/>
        <w:rPr>
          <w:color w:val="auto"/>
          <w:sz w:val="28"/>
        </w:rPr>
      </w:pPr>
    </w:p>
    <w:p w14:paraId="7E042812" w14:textId="77777777" w:rsidR="007540E2" w:rsidRPr="002951E1" w:rsidRDefault="007540E2" w:rsidP="002951E1">
      <w:pPr>
        <w:tabs>
          <w:tab w:val="left" w:pos="2000"/>
        </w:tabs>
        <w:jc w:val="both"/>
        <w:rPr>
          <w:color w:val="auto"/>
          <w:sz w:val="28"/>
        </w:rPr>
      </w:pPr>
    </w:p>
    <w:p w14:paraId="2054CF84" w14:textId="77777777" w:rsidR="002951E1" w:rsidRPr="002951E1" w:rsidRDefault="002951E1" w:rsidP="002951E1">
      <w:pPr>
        <w:rPr>
          <w:color w:val="auto"/>
          <w:szCs w:val="24"/>
        </w:rPr>
      </w:pPr>
      <w:r w:rsidRPr="002951E1">
        <w:rPr>
          <w:color w:val="auto"/>
          <w:szCs w:val="24"/>
        </w:rPr>
        <w:t>Постановление вносит:</w:t>
      </w:r>
    </w:p>
    <w:p w14:paraId="70A9BF5C" w14:textId="77777777" w:rsidR="002951E1" w:rsidRPr="002951E1" w:rsidRDefault="002951E1" w:rsidP="002951E1">
      <w:pPr>
        <w:rPr>
          <w:color w:val="auto"/>
          <w:szCs w:val="24"/>
        </w:rPr>
      </w:pPr>
      <w:r w:rsidRPr="002951E1">
        <w:rPr>
          <w:color w:val="auto"/>
          <w:szCs w:val="24"/>
        </w:rPr>
        <w:t xml:space="preserve">Сектор по казачеству и связям с </w:t>
      </w:r>
      <w:proofErr w:type="gramStart"/>
      <w:r w:rsidRPr="002951E1">
        <w:rPr>
          <w:color w:val="auto"/>
          <w:szCs w:val="24"/>
        </w:rPr>
        <w:t>общественными</w:t>
      </w:r>
      <w:proofErr w:type="gramEnd"/>
      <w:r w:rsidRPr="002951E1">
        <w:rPr>
          <w:color w:val="auto"/>
          <w:szCs w:val="24"/>
        </w:rPr>
        <w:t xml:space="preserve"> </w:t>
      </w:r>
    </w:p>
    <w:p w14:paraId="3B1F2668" w14:textId="77777777"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77777777" w:rsidR="00582A32" w:rsidRPr="002951E1" w:rsidRDefault="00582A32" w:rsidP="00077981">
            <w:pPr>
              <w:ind w:right="253"/>
              <w:jc w:val="right"/>
              <w:rPr>
                <w:color w:val="auto"/>
                <w:sz w:val="28"/>
              </w:rPr>
            </w:pPr>
            <w:r w:rsidRPr="002951E1">
              <w:rPr>
                <w:color w:val="auto"/>
                <w:sz w:val="28"/>
              </w:rPr>
              <w:t xml:space="preserve">Приложение </w:t>
            </w:r>
          </w:p>
          <w:p w14:paraId="6B7ADB8C" w14:textId="77777777" w:rsidR="00077981" w:rsidRDefault="00582A32" w:rsidP="00077981">
            <w:pPr>
              <w:ind w:right="253"/>
              <w:jc w:val="right"/>
              <w:rPr>
                <w:color w:val="auto"/>
                <w:sz w:val="28"/>
              </w:rPr>
            </w:pPr>
            <w:r w:rsidRPr="002951E1">
              <w:rPr>
                <w:color w:val="auto"/>
                <w:sz w:val="28"/>
              </w:rPr>
              <w:t xml:space="preserve">к  постановлению </w:t>
            </w:r>
          </w:p>
          <w:p w14:paraId="736B8E9B" w14:textId="63456C63" w:rsidR="00582A32" w:rsidRPr="002951E1" w:rsidRDefault="00582A32" w:rsidP="00077981">
            <w:pPr>
              <w:ind w:right="253"/>
              <w:jc w:val="right"/>
              <w:rPr>
                <w:color w:val="auto"/>
                <w:sz w:val="28"/>
              </w:rPr>
            </w:pPr>
            <w:r w:rsidRPr="002951E1">
              <w:rPr>
                <w:color w:val="auto"/>
                <w:sz w:val="28"/>
              </w:rPr>
              <w:t>Администрации</w:t>
            </w:r>
          </w:p>
          <w:p w14:paraId="004AD23D" w14:textId="77777777" w:rsidR="00582A32" w:rsidRPr="002951E1" w:rsidRDefault="00582A32" w:rsidP="00077981">
            <w:pPr>
              <w:ind w:right="253"/>
              <w:jc w:val="right"/>
              <w:rPr>
                <w:color w:val="auto"/>
                <w:sz w:val="28"/>
              </w:rPr>
            </w:pPr>
            <w:r w:rsidRPr="002951E1">
              <w:rPr>
                <w:color w:val="auto"/>
                <w:sz w:val="28"/>
              </w:rPr>
              <w:t>Октябрьского района</w:t>
            </w:r>
          </w:p>
          <w:p w14:paraId="51702070" w14:textId="332B5F95" w:rsidR="00582A32" w:rsidRPr="00EB292E" w:rsidRDefault="00582A32" w:rsidP="00077981">
            <w:pPr>
              <w:ind w:right="253"/>
              <w:jc w:val="right"/>
              <w:rPr>
                <w:color w:val="auto"/>
                <w:szCs w:val="24"/>
              </w:rPr>
            </w:pPr>
            <w:r w:rsidRPr="00EB292E">
              <w:rPr>
                <w:color w:val="auto"/>
                <w:sz w:val="28"/>
              </w:rPr>
              <w:t xml:space="preserve">от </w:t>
            </w:r>
            <w:r w:rsidR="00077981">
              <w:rPr>
                <w:color w:val="auto"/>
                <w:sz w:val="28"/>
              </w:rPr>
              <w:t>18.11.</w:t>
            </w:r>
            <w:r w:rsidR="00EB292E" w:rsidRPr="00EB292E">
              <w:rPr>
                <w:color w:val="auto"/>
                <w:sz w:val="28"/>
              </w:rPr>
              <w:t xml:space="preserve">2025 </w:t>
            </w:r>
            <w:r w:rsidRPr="00EB292E">
              <w:rPr>
                <w:color w:val="auto"/>
                <w:sz w:val="28"/>
              </w:rPr>
              <w:t>№</w:t>
            </w:r>
            <w:r w:rsidR="00077981">
              <w:rPr>
                <w:color w:val="auto"/>
                <w:sz w:val="28"/>
              </w:rPr>
              <w:t xml:space="preserve"> 1482</w:t>
            </w:r>
            <w:r w:rsidR="00EB292E" w:rsidRPr="00EB292E">
              <w:rPr>
                <w:color w:val="auto"/>
                <w:sz w:val="28"/>
              </w:rPr>
              <w:t xml:space="preserve"> </w:t>
            </w:r>
            <w:r w:rsidR="00321491">
              <w:rPr>
                <w:color w:val="auto"/>
                <w:sz w:val="28"/>
              </w:rPr>
              <w:t xml:space="preserve">       </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06B21A70" w14:textId="6325A000" w:rsidR="00582A32" w:rsidRDefault="00321491" w:rsidP="00582A32">
      <w:pPr>
        <w:jc w:val="center"/>
        <w:rPr>
          <w:color w:val="auto"/>
          <w:sz w:val="28"/>
          <w:szCs w:val="28"/>
        </w:rPr>
      </w:pPr>
      <w:bookmarkStart w:id="2" w:name="Par1326"/>
      <w:bookmarkEnd w:id="2"/>
      <w:r>
        <w:rPr>
          <w:color w:val="auto"/>
          <w:sz w:val="28"/>
          <w:szCs w:val="28"/>
        </w:rPr>
        <w:t>Состав комиссии по делам казачества</w:t>
      </w:r>
    </w:p>
    <w:p w14:paraId="79ACE7A4" w14:textId="294FE50A" w:rsidR="00582A32" w:rsidRPr="00582A32" w:rsidRDefault="00321491" w:rsidP="00582A32">
      <w:pPr>
        <w:jc w:val="center"/>
        <w:rPr>
          <w:color w:val="auto"/>
          <w:sz w:val="28"/>
          <w:szCs w:val="28"/>
        </w:rPr>
      </w:pPr>
      <w:r>
        <w:rPr>
          <w:color w:val="auto"/>
          <w:sz w:val="28"/>
          <w:szCs w:val="28"/>
        </w:rPr>
        <w:t>при главе Администрации</w:t>
      </w:r>
      <w:r w:rsidR="00582A32" w:rsidRPr="00582A32">
        <w:rPr>
          <w:color w:val="auto"/>
          <w:sz w:val="28"/>
          <w:szCs w:val="28"/>
        </w:rPr>
        <w:t xml:space="preserve"> Октябрьском район</w:t>
      </w:r>
      <w:r>
        <w:rPr>
          <w:color w:val="auto"/>
          <w:sz w:val="28"/>
          <w:szCs w:val="28"/>
        </w:rPr>
        <w:t>а</w:t>
      </w:r>
    </w:p>
    <w:p w14:paraId="6684E2D1" w14:textId="77777777" w:rsidR="00321491" w:rsidRPr="00321491" w:rsidRDefault="00321491" w:rsidP="00321491">
      <w:pPr>
        <w:autoSpaceDE w:val="0"/>
        <w:autoSpaceDN w:val="0"/>
        <w:jc w:val="center"/>
        <w:rPr>
          <w:b/>
          <w:color w:val="auto"/>
          <w:sz w:val="28"/>
          <w:szCs w:val="28"/>
        </w:rPr>
      </w:pPr>
    </w:p>
    <w:tbl>
      <w:tblPr>
        <w:tblW w:w="10207" w:type="dxa"/>
        <w:tblInd w:w="-102" w:type="dxa"/>
        <w:tblLayout w:type="fixed"/>
        <w:tblCellMar>
          <w:left w:w="40" w:type="dxa"/>
          <w:right w:w="40" w:type="dxa"/>
        </w:tblCellMar>
        <w:tblLook w:val="0000" w:firstRow="0" w:lastRow="0" w:firstColumn="0" w:lastColumn="0" w:noHBand="0" w:noVBand="0"/>
      </w:tblPr>
      <w:tblGrid>
        <w:gridCol w:w="142"/>
        <w:gridCol w:w="3686"/>
        <w:gridCol w:w="6379"/>
      </w:tblGrid>
      <w:tr w:rsidR="00321491" w:rsidRPr="00321491" w14:paraId="23ACDC60" w14:textId="77777777" w:rsidTr="00077981">
        <w:trPr>
          <w:trHeight w:val="854"/>
        </w:trPr>
        <w:tc>
          <w:tcPr>
            <w:tcW w:w="142" w:type="dxa"/>
          </w:tcPr>
          <w:p w14:paraId="12FE4FE2"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1F1D9CA7" w14:textId="5ED460CD" w:rsidR="00321491" w:rsidRDefault="001B0625" w:rsidP="00321491">
            <w:pPr>
              <w:widowControl w:val="0"/>
              <w:autoSpaceDE w:val="0"/>
              <w:autoSpaceDN w:val="0"/>
              <w:adjustRightInd w:val="0"/>
              <w:rPr>
                <w:color w:val="auto"/>
                <w:sz w:val="28"/>
                <w:szCs w:val="28"/>
              </w:rPr>
            </w:pPr>
            <w:r>
              <w:rPr>
                <w:color w:val="auto"/>
                <w:sz w:val="28"/>
                <w:szCs w:val="28"/>
              </w:rPr>
              <w:t>Карпова</w:t>
            </w:r>
          </w:p>
          <w:p w14:paraId="14928DF7" w14:textId="52A8F98B" w:rsidR="001B0625" w:rsidRPr="00321491" w:rsidRDefault="001B0625" w:rsidP="00321491">
            <w:pPr>
              <w:widowControl w:val="0"/>
              <w:autoSpaceDE w:val="0"/>
              <w:autoSpaceDN w:val="0"/>
              <w:adjustRightInd w:val="0"/>
              <w:rPr>
                <w:color w:val="auto"/>
                <w:sz w:val="28"/>
                <w:szCs w:val="28"/>
              </w:rPr>
            </w:pPr>
            <w:r>
              <w:rPr>
                <w:color w:val="auto"/>
                <w:sz w:val="28"/>
                <w:szCs w:val="28"/>
              </w:rPr>
              <w:t>Юлия Львовна</w:t>
            </w:r>
          </w:p>
          <w:p w14:paraId="497003CD" w14:textId="77777777" w:rsidR="00321491" w:rsidRPr="00321491" w:rsidRDefault="00321491" w:rsidP="00321491">
            <w:pPr>
              <w:widowControl w:val="0"/>
              <w:autoSpaceDE w:val="0"/>
              <w:autoSpaceDN w:val="0"/>
              <w:adjustRightInd w:val="0"/>
              <w:rPr>
                <w:color w:val="auto"/>
                <w:sz w:val="28"/>
                <w:szCs w:val="28"/>
              </w:rPr>
            </w:pPr>
            <w:r w:rsidRPr="00321491">
              <w:rPr>
                <w:color w:val="auto"/>
                <w:sz w:val="28"/>
                <w:szCs w:val="28"/>
              </w:rPr>
              <w:t xml:space="preserve"> </w:t>
            </w:r>
          </w:p>
        </w:tc>
        <w:tc>
          <w:tcPr>
            <w:tcW w:w="6379" w:type="dxa"/>
          </w:tcPr>
          <w:p w14:paraId="694EB287" w14:textId="77777777" w:rsidR="00321491" w:rsidRPr="00321491" w:rsidRDefault="00321491" w:rsidP="00321491">
            <w:pPr>
              <w:widowControl w:val="0"/>
              <w:autoSpaceDE w:val="0"/>
              <w:autoSpaceDN w:val="0"/>
              <w:adjustRightInd w:val="0"/>
              <w:rPr>
                <w:color w:val="auto"/>
                <w:spacing w:val="-1"/>
                <w:sz w:val="28"/>
                <w:szCs w:val="28"/>
              </w:rPr>
            </w:pPr>
            <w:r w:rsidRPr="00321491">
              <w:rPr>
                <w:color w:val="auto"/>
                <w:sz w:val="28"/>
                <w:szCs w:val="28"/>
              </w:rPr>
              <w:t xml:space="preserve">заместитель </w:t>
            </w:r>
            <w:r w:rsidRPr="00321491">
              <w:rPr>
                <w:color w:val="auto"/>
                <w:spacing w:val="-1"/>
                <w:sz w:val="28"/>
                <w:szCs w:val="28"/>
              </w:rPr>
              <w:t xml:space="preserve">главы Администрации </w:t>
            </w:r>
          </w:p>
          <w:p w14:paraId="0B23CF4B" w14:textId="77777777" w:rsidR="00321491" w:rsidRPr="00321491" w:rsidRDefault="00321491" w:rsidP="00321491">
            <w:pPr>
              <w:widowControl w:val="0"/>
              <w:autoSpaceDE w:val="0"/>
              <w:autoSpaceDN w:val="0"/>
              <w:adjustRightInd w:val="0"/>
              <w:rPr>
                <w:color w:val="auto"/>
                <w:sz w:val="28"/>
                <w:szCs w:val="28"/>
              </w:rPr>
            </w:pPr>
            <w:r w:rsidRPr="00321491">
              <w:rPr>
                <w:color w:val="auto"/>
                <w:spacing w:val="-1"/>
                <w:sz w:val="28"/>
                <w:szCs w:val="28"/>
              </w:rPr>
              <w:t>Октябрьского района, пред</w:t>
            </w:r>
            <w:r w:rsidRPr="00321491">
              <w:rPr>
                <w:color w:val="auto"/>
                <w:sz w:val="28"/>
                <w:szCs w:val="28"/>
              </w:rPr>
              <w:t>седатель комиссии по делам казачества</w:t>
            </w:r>
          </w:p>
          <w:p w14:paraId="77D43973" w14:textId="77777777" w:rsidR="00321491" w:rsidRPr="00321491" w:rsidRDefault="00321491" w:rsidP="00321491">
            <w:pPr>
              <w:widowControl w:val="0"/>
              <w:autoSpaceDE w:val="0"/>
              <w:autoSpaceDN w:val="0"/>
              <w:adjustRightInd w:val="0"/>
              <w:rPr>
                <w:color w:val="auto"/>
                <w:sz w:val="28"/>
                <w:szCs w:val="28"/>
              </w:rPr>
            </w:pPr>
          </w:p>
        </w:tc>
      </w:tr>
      <w:tr w:rsidR="00321491" w:rsidRPr="00321491" w14:paraId="2A9F1649" w14:textId="77777777" w:rsidTr="00077981">
        <w:trPr>
          <w:trHeight w:val="854"/>
        </w:trPr>
        <w:tc>
          <w:tcPr>
            <w:tcW w:w="142" w:type="dxa"/>
          </w:tcPr>
          <w:p w14:paraId="398F226C" w14:textId="555CE903"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43285104" w14:textId="77777777" w:rsidR="00321491" w:rsidRPr="00321491" w:rsidRDefault="00321491" w:rsidP="00321491">
            <w:pPr>
              <w:widowControl w:val="0"/>
              <w:autoSpaceDE w:val="0"/>
              <w:autoSpaceDN w:val="0"/>
              <w:adjustRightInd w:val="0"/>
              <w:rPr>
                <w:color w:val="auto"/>
                <w:sz w:val="28"/>
                <w:szCs w:val="28"/>
              </w:rPr>
            </w:pPr>
            <w:proofErr w:type="spellStart"/>
            <w:r w:rsidRPr="00321491">
              <w:rPr>
                <w:color w:val="auto"/>
                <w:sz w:val="28"/>
                <w:szCs w:val="28"/>
              </w:rPr>
              <w:t>Пустовитов</w:t>
            </w:r>
            <w:proofErr w:type="spellEnd"/>
          </w:p>
          <w:p w14:paraId="7CB8E0BD" w14:textId="77777777" w:rsidR="00321491" w:rsidRPr="00321491" w:rsidRDefault="00321491" w:rsidP="00321491">
            <w:pPr>
              <w:widowControl w:val="0"/>
              <w:autoSpaceDE w:val="0"/>
              <w:autoSpaceDN w:val="0"/>
              <w:adjustRightInd w:val="0"/>
              <w:rPr>
                <w:color w:val="auto"/>
                <w:sz w:val="28"/>
                <w:szCs w:val="28"/>
              </w:rPr>
            </w:pPr>
            <w:r w:rsidRPr="00321491">
              <w:rPr>
                <w:color w:val="auto"/>
                <w:sz w:val="28"/>
                <w:szCs w:val="28"/>
              </w:rPr>
              <w:t>Андрей Александрович</w:t>
            </w:r>
          </w:p>
        </w:tc>
        <w:tc>
          <w:tcPr>
            <w:tcW w:w="6379" w:type="dxa"/>
          </w:tcPr>
          <w:p w14:paraId="5B92AE24" w14:textId="77777777" w:rsidR="00321491" w:rsidRPr="00321491" w:rsidRDefault="00321491" w:rsidP="00321491">
            <w:pPr>
              <w:widowControl w:val="0"/>
              <w:autoSpaceDE w:val="0"/>
              <w:autoSpaceDN w:val="0"/>
              <w:adjustRightInd w:val="0"/>
              <w:rPr>
                <w:color w:val="auto"/>
                <w:sz w:val="28"/>
                <w:szCs w:val="28"/>
              </w:rPr>
            </w:pPr>
            <w:r w:rsidRPr="00321491">
              <w:rPr>
                <w:color w:val="auto"/>
                <w:sz w:val="28"/>
                <w:szCs w:val="28"/>
              </w:rPr>
              <w:t>начальник управления инновационного развития Администрации Октябрьского района, заместитель председателя комиссии по делам казачества</w:t>
            </w:r>
          </w:p>
          <w:p w14:paraId="252F821B" w14:textId="77777777" w:rsidR="00321491" w:rsidRPr="00321491" w:rsidRDefault="00321491" w:rsidP="00321491">
            <w:pPr>
              <w:widowControl w:val="0"/>
              <w:autoSpaceDE w:val="0"/>
              <w:autoSpaceDN w:val="0"/>
              <w:adjustRightInd w:val="0"/>
              <w:rPr>
                <w:color w:val="auto"/>
                <w:sz w:val="28"/>
                <w:szCs w:val="28"/>
              </w:rPr>
            </w:pPr>
          </w:p>
        </w:tc>
      </w:tr>
      <w:tr w:rsidR="00321491" w:rsidRPr="00321491" w14:paraId="3F302C26" w14:textId="77777777" w:rsidTr="00077981">
        <w:trPr>
          <w:trHeight w:val="590"/>
        </w:trPr>
        <w:tc>
          <w:tcPr>
            <w:tcW w:w="142" w:type="dxa"/>
          </w:tcPr>
          <w:p w14:paraId="3426A525"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499A3FE0" w14:textId="77777777" w:rsidR="00321491" w:rsidRPr="00321491" w:rsidRDefault="00321491" w:rsidP="00321491">
            <w:pPr>
              <w:widowControl w:val="0"/>
              <w:tabs>
                <w:tab w:val="left" w:pos="1675"/>
              </w:tabs>
              <w:autoSpaceDE w:val="0"/>
              <w:autoSpaceDN w:val="0"/>
              <w:adjustRightInd w:val="0"/>
              <w:rPr>
                <w:color w:val="auto"/>
                <w:sz w:val="28"/>
                <w:szCs w:val="28"/>
              </w:rPr>
            </w:pPr>
            <w:proofErr w:type="spellStart"/>
            <w:r w:rsidRPr="00321491">
              <w:rPr>
                <w:color w:val="auto"/>
                <w:sz w:val="28"/>
                <w:szCs w:val="28"/>
              </w:rPr>
              <w:t>Голощапов</w:t>
            </w:r>
            <w:proofErr w:type="spellEnd"/>
            <w:r w:rsidRPr="00321491">
              <w:rPr>
                <w:color w:val="auto"/>
                <w:sz w:val="28"/>
                <w:szCs w:val="28"/>
              </w:rPr>
              <w:t xml:space="preserve"> </w:t>
            </w:r>
          </w:p>
          <w:p w14:paraId="3D91607F" w14:textId="77777777" w:rsidR="00321491" w:rsidRPr="00321491" w:rsidRDefault="00321491" w:rsidP="00321491">
            <w:pPr>
              <w:widowControl w:val="0"/>
              <w:tabs>
                <w:tab w:val="left" w:pos="1675"/>
              </w:tabs>
              <w:autoSpaceDE w:val="0"/>
              <w:autoSpaceDN w:val="0"/>
              <w:adjustRightInd w:val="0"/>
              <w:rPr>
                <w:color w:val="auto"/>
                <w:sz w:val="28"/>
                <w:szCs w:val="28"/>
              </w:rPr>
            </w:pPr>
            <w:r w:rsidRPr="00321491">
              <w:rPr>
                <w:color w:val="auto"/>
                <w:sz w:val="28"/>
                <w:szCs w:val="28"/>
              </w:rPr>
              <w:t>Александр Филиппович</w:t>
            </w:r>
          </w:p>
        </w:tc>
        <w:tc>
          <w:tcPr>
            <w:tcW w:w="6379" w:type="dxa"/>
          </w:tcPr>
          <w:p w14:paraId="0D2FC61A" w14:textId="77777777" w:rsidR="00321491" w:rsidRPr="00321491" w:rsidRDefault="00321491" w:rsidP="00321491">
            <w:pPr>
              <w:jc w:val="both"/>
              <w:rPr>
                <w:color w:val="auto"/>
                <w:sz w:val="28"/>
                <w:szCs w:val="28"/>
              </w:rPr>
            </w:pPr>
            <w:r w:rsidRPr="00321491">
              <w:rPr>
                <w:color w:val="auto"/>
                <w:sz w:val="28"/>
                <w:szCs w:val="28"/>
              </w:rPr>
              <w:t xml:space="preserve">заведующий сектором по казачеству </w:t>
            </w:r>
            <w:r w:rsidRPr="00321491">
              <w:rPr>
                <w:color w:val="auto"/>
                <w:sz w:val="28"/>
                <w:szCs w:val="28"/>
              </w:rPr>
              <w:br/>
              <w:t>и связям с общественными организациями Администрации Октябрьского района, секретарь комиссии по делам казачества</w:t>
            </w:r>
          </w:p>
          <w:p w14:paraId="7CCF7E60" w14:textId="77777777" w:rsidR="00321491" w:rsidRPr="00321491" w:rsidRDefault="00321491" w:rsidP="00321491">
            <w:pPr>
              <w:widowControl w:val="0"/>
              <w:autoSpaceDE w:val="0"/>
              <w:autoSpaceDN w:val="0"/>
              <w:adjustRightInd w:val="0"/>
              <w:jc w:val="both"/>
              <w:rPr>
                <w:color w:val="auto"/>
                <w:sz w:val="28"/>
                <w:szCs w:val="28"/>
              </w:rPr>
            </w:pPr>
            <w:r w:rsidRPr="00321491">
              <w:rPr>
                <w:color w:val="auto"/>
                <w:sz w:val="28"/>
                <w:szCs w:val="28"/>
              </w:rPr>
              <w:t xml:space="preserve">  </w:t>
            </w:r>
          </w:p>
        </w:tc>
      </w:tr>
      <w:tr w:rsidR="00321491" w:rsidRPr="00321491" w14:paraId="04EA814F" w14:textId="77777777" w:rsidTr="00077981">
        <w:trPr>
          <w:trHeight w:val="325"/>
        </w:trPr>
        <w:tc>
          <w:tcPr>
            <w:tcW w:w="10207" w:type="dxa"/>
            <w:gridSpan w:val="3"/>
          </w:tcPr>
          <w:p w14:paraId="361A90A3" w14:textId="77777777" w:rsidR="00321491" w:rsidRPr="00321491" w:rsidRDefault="00321491" w:rsidP="00321491">
            <w:pPr>
              <w:widowControl w:val="0"/>
              <w:autoSpaceDE w:val="0"/>
              <w:autoSpaceDN w:val="0"/>
              <w:adjustRightInd w:val="0"/>
              <w:jc w:val="center"/>
              <w:rPr>
                <w:color w:val="auto"/>
                <w:sz w:val="28"/>
                <w:szCs w:val="28"/>
              </w:rPr>
            </w:pPr>
            <w:r w:rsidRPr="00321491">
              <w:rPr>
                <w:color w:val="auto"/>
                <w:sz w:val="28"/>
                <w:szCs w:val="28"/>
              </w:rPr>
              <w:t>Члены комиссии:</w:t>
            </w:r>
          </w:p>
          <w:p w14:paraId="342B8718" w14:textId="77777777" w:rsidR="00321491" w:rsidRPr="00321491" w:rsidRDefault="00321491" w:rsidP="00321491">
            <w:pPr>
              <w:widowControl w:val="0"/>
              <w:autoSpaceDE w:val="0"/>
              <w:autoSpaceDN w:val="0"/>
              <w:adjustRightInd w:val="0"/>
              <w:jc w:val="center"/>
              <w:rPr>
                <w:color w:val="auto"/>
                <w:sz w:val="28"/>
                <w:szCs w:val="28"/>
              </w:rPr>
            </w:pPr>
          </w:p>
        </w:tc>
      </w:tr>
      <w:tr w:rsidR="00321491" w:rsidRPr="00321491" w14:paraId="6618E2CD" w14:textId="77777777" w:rsidTr="00077981">
        <w:trPr>
          <w:trHeight w:val="566"/>
        </w:trPr>
        <w:tc>
          <w:tcPr>
            <w:tcW w:w="142" w:type="dxa"/>
          </w:tcPr>
          <w:p w14:paraId="336F6228"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531563AF"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Анешкин</w:t>
            </w:r>
            <w:proofErr w:type="spellEnd"/>
          </w:p>
          <w:p w14:paraId="769E1187"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Николай Васильевич</w:t>
            </w:r>
          </w:p>
        </w:tc>
        <w:tc>
          <w:tcPr>
            <w:tcW w:w="6379" w:type="dxa"/>
          </w:tcPr>
          <w:p w14:paraId="291369E5"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Керчик-Савровское</w:t>
            </w:r>
            <w:proofErr w:type="spellEnd"/>
            <w:r w:rsidRPr="00321491">
              <w:rPr>
                <w:color w:val="auto"/>
                <w:sz w:val="28"/>
                <w:szCs w:val="28"/>
              </w:rPr>
              <w:t>» (по согласованию)</w:t>
            </w:r>
          </w:p>
          <w:p w14:paraId="68D247C9" w14:textId="77777777" w:rsidR="00321491" w:rsidRPr="00321491" w:rsidRDefault="00321491" w:rsidP="00321491">
            <w:pPr>
              <w:shd w:val="clear" w:color="auto" w:fill="FFFFFF"/>
              <w:tabs>
                <w:tab w:val="left" w:pos="1200"/>
              </w:tabs>
              <w:jc w:val="both"/>
              <w:rPr>
                <w:color w:val="auto"/>
                <w:sz w:val="28"/>
                <w:szCs w:val="28"/>
                <w:highlight w:val="yellow"/>
              </w:rPr>
            </w:pPr>
          </w:p>
        </w:tc>
      </w:tr>
      <w:tr w:rsidR="00321491" w:rsidRPr="00321491" w14:paraId="20B31BB2" w14:textId="77777777" w:rsidTr="00077981">
        <w:trPr>
          <w:trHeight w:val="566"/>
        </w:trPr>
        <w:tc>
          <w:tcPr>
            <w:tcW w:w="142" w:type="dxa"/>
          </w:tcPr>
          <w:p w14:paraId="63C1CB2E"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1C9C9574" w14:textId="77777777" w:rsidR="00321491" w:rsidRPr="00321491" w:rsidRDefault="00321491" w:rsidP="00321491">
            <w:pPr>
              <w:widowControl w:val="0"/>
              <w:adjustRightInd w:val="0"/>
              <w:spacing w:line="276" w:lineRule="auto"/>
              <w:rPr>
                <w:color w:val="auto"/>
                <w:sz w:val="28"/>
                <w:szCs w:val="28"/>
              </w:rPr>
            </w:pPr>
            <w:r w:rsidRPr="00321491">
              <w:rPr>
                <w:color w:val="auto"/>
                <w:sz w:val="28"/>
                <w:szCs w:val="28"/>
              </w:rPr>
              <w:t>Благочинный</w:t>
            </w:r>
            <w:r w:rsidRPr="00321491">
              <w:rPr>
                <w:color w:val="auto"/>
                <w:sz w:val="28"/>
                <w:szCs w:val="28"/>
              </w:rPr>
              <w:br/>
              <w:t>Отец Сергий (Сергей)</w:t>
            </w:r>
          </w:p>
          <w:p w14:paraId="3E1E52A4" w14:textId="77777777" w:rsidR="00321491" w:rsidRPr="00321491" w:rsidRDefault="00321491" w:rsidP="00321491">
            <w:pPr>
              <w:widowControl w:val="0"/>
              <w:adjustRightInd w:val="0"/>
              <w:spacing w:line="276" w:lineRule="auto"/>
              <w:rPr>
                <w:color w:val="auto"/>
                <w:sz w:val="28"/>
                <w:szCs w:val="28"/>
              </w:rPr>
            </w:pPr>
            <w:r w:rsidRPr="00321491">
              <w:rPr>
                <w:color w:val="auto"/>
                <w:sz w:val="28"/>
                <w:szCs w:val="28"/>
              </w:rPr>
              <w:t>Михайлович</w:t>
            </w:r>
          </w:p>
        </w:tc>
        <w:tc>
          <w:tcPr>
            <w:tcW w:w="6379" w:type="dxa"/>
          </w:tcPr>
          <w:p w14:paraId="2C552CB4" w14:textId="0B3960D3" w:rsidR="00321491" w:rsidRPr="00321491" w:rsidRDefault="00A1451D" w:rsidP="00321491">
            <w:pPr>
              <w:widowControl w:val="0"/>
              <w:adjustRightInd w:val="0"/>
              <w:spacing w:line="276" w:lineRule="auto"/>
              <w:rPr>
                <w:color w:val="auto"/>
                <w:sz w:val="28"/>
                <w:szCs w:val="28"/>
              </w:rPr>
            </w:pPr>
            <w:r>
              <w:rPr>
                <w:color w:val="auto"/>
                <w:sz w:val="28"/>
                <w:szCs w:val="28"/>
              </w:rPr>
              <w:t>п</w:t>
            </w:r>
            <w:r w:rsidR="00321491" w:rsidRPr="00321491">
              <w:rPr>
                <w:color w:val="auto"/>
                <w:sz w:val="28"/>
                <w:szCs w:val="28"/>
              </w:rPr>
              <w:t xml:space="preserve">ротоиерей </w:t>
            </w:r>
          </w:p>
          <w:p w14:paraId="5AA0C809"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Духовник ЮКО «</w:t>
            </w:r>
            <w:proofErr w:type="spellStart"/>
            <w:r w:rsidRPr="00321491">
              <w:rPr>
                <w:color w:val="auto"/>
                <w:sz w:val="28"/>
                <w:szCs w:val="28"/>
              </w:rPr>
              <w:t>Нижнедонской</w:t>
            </w:r>
            <w:proofErr w:type="spellEnd"/>
            <w:r w:rsidRPr="00321491">
              <w:rPr>
                <w:color w:val="auto"/>
                <w:sz w:val="28"/>
                <w:szCs w:val="28"/>
              </w:rPr>
              <w:t xml:space="preserve"> юрт» </w:t>
            </w:r>
            <w:r w:rsidRPr="00321491">
              <w:rPr>
                <w:color w:val="auto"/>
                <w:sz w:val="28"/>
                <w:szCs w:val="28"/>
              </w:rPr>
              <w:br/>
              <w:t>(по согласованию)</w:t>
            </w:r>
          </w:p>
          <w:p w14:paraId="6526E885" w14:textId="77777777" w:rsidR="00321491" w:rsidRPr="00321491" w:rsidRDefault="00321491" w:rsidP="00321491">
            <w:pPr>
              <w:widowControl w:val="0"/>
              <w:autoSpaceDE w:val="0"/>
              <w:autoSpaceDN w:val="0"/>
              <w:adjustRightInd w:val="0"/>
              <w:jc w:val="both"/>
              <w:rPr>
                <w:color w:val="auto"/>
                <w:sz w:val="28"/>
                <w:szCs w:val="28"/>
              </w:rPr>
            </w:pPr>
          </w:p>
        </w:tc>
      </w:tr>
      <w:tr w:rsidR="00321491" w:rsidRPr="00321491" w14:paraId="6E0ADED8" w14:textId="77777777" w:rsidTr="00077981">
        <w:trPr>
          <w:trHeight w:val="566"/>
        </w:trPr>
        <w:tc>
          <w:tcPr>
            <w:tcW w:w="142" w:type="dxa"/>
          </w:tcPr>
          <w:p w14:paraId="123A4C4A"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618D7771"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Бессарабова</w:t>
            </w:r>
          </w:p>
          <w:p w14:paraId="0B2C0B9C"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Елена Владимировна</w:t>
            </w:r>
          </w:p>
        </w:tc>
        <w:tc>
          <w:tcPr>
            <w:tcW w:w="6379" w:type="dxa"/>
          </w:tcPr>
          <w:p w14:paraId="33C6262E"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начальник отдела культуры, физической культуры и спорта Администрации</w:t>
            </w:r>
          </w:p>
          <w:p w14:paraId="53B389A0" w14:textId="77777777" w:rsidR="00321491" w:rsidRPr="00321491" w:rsidRDefault="00321491" w:rsidP="00321491">
            <w:pPr>
              <w:widowControl w:val="0"/>
              <w:autoSpaceDE w:val="0"/>
              <w:autoSpaceDN w:val="0"/>
              <w:adjustRightInd w:val="0"/>
              <w:jc w:val="both"/>
              <w:rPr>
                <w:color w:val="auto"/>
                <w:sz w:val="28"/>
                <w:szCs w:val="28"/>
              </w:rPr>
            </w:pPr>
            <w:r w:rsidRPr="00321491">
              <w:rPr>
                <w:color w:val="auto"/>
                <w:sz w:val="28"/>
                <w:szCs w:val="28"/>
              </w:rPr>
              <w:t>Октябрьского района</w:t>
            </w:r>
          </w:p>
          <w:p w14:paraId="29B3B3F1" w14:textId="77777777" w:rsidR="00321491" w:rsidRPr="00321491" w:rsidRDefault="00321491" w:rsidP="00321491">
            <w:pPr>
              <w:widowControl w:val="0"/>
              <w:autoSpaceDE w:val="0"/>
              <w:autoSpaceDN w:val="0"/>
              <w:adjustRightInd w:val="0"/>
              <w:jc w:val="both"/>
              <w:rPr>
                <w:color w:val="auto"/>
                <w:sz w:val="28"/>
                <w:szCs w:val="28"/>
              </w:rPr>
            </w:pPr>
          </w:p>
        </w:tc>
      </w:tr>
      <w:tr w:rsidR="00321491" w:rsidRPr="00321491" w14:paraId="499A178C" w14:textId="77777777" w:rsidTr="00077981">
        <w:trPr>
          <w:trHeight w:val="566"/>
        </w:trPr>
        <w:tc>
          <w:tcPr>
            <w:tcW w:w="142" w:type="dxa"/>
          </w:tcPr>
          <w:p w14:paraId="173BEFA7"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6510C2C1" w14:textId="77777777" w:rsidR="00321491" w:rsidRDefault="00321491" w:rsidP="00321491">
            <w:pPr>
              <w:widowControl w:val="0"/>
              <w:adjustRightInd w:val="0"/>
              <w:spacing w:line="216" w:lineRule="auto"/>
              <w:rPr>
                <w:color w:val="auto"/>
                <w:sz w:val="28"/>
                <w:szCs w:val="28"/>
              </w:rPr>
            </w:pPr>
            <w:r>
              <w:rPr>
                <w:color w:val="auto"/>
                <w:sz w:val="28"/>
                <w:szCs w:val="28"/>
              </w:rPr>
              <w:t xml:space="preserve"> Басенков </w:t>
            </w:r>
          </w:p>
          <w:p w14:paraId="71659190" w14:textId="7C13BDED" w:rsidR="00321491" w:rsidRPr="00321491" w:rsidRDefault="00321491" w:rsidP="00321491">
            <w:pPr>
              <w:widowControl w:val="0"/>
              <w:adjustRightInd w:val="0"/>
              <w:spacing w:line="216" w:lineRule="auto"/>
              <w:rPr>
                <w:color w:val="auto"/>
                <w:sz w:val="28"/>
                <w:szCs w:val="28"/>
              </w:rPr>
            </w:pPr>
            <w:r>
              <w:rPr>
                <w:color w:val="auto"/>
                <w:sz w:val="28"/>
                <w:szCs w:val="28"/>
              </w:rPr>
              <w:t>Александр Николаевич</w:t>
            </w:r>
          </w:p>
        </w:tc>
        <w:tc>
          <w:tcPr>
            <w:tcW w:w="6379" w:type="dxa"/>
          </w:tcPr>
          <w:p w14:paraId="41B51AF0" w14:textId="77777777" w:rsidR="00321491" w:rsidRPr="00321491" w:rsidRDefault="00321491" w:rsidP="00386F6F">
            <w:pPr>
              <w:shd w:val="clear" w:color="auto" w:fill="FFFFFF"/>
              <w:tabs>
                <w:tab w:val="left" w:pos="1200"/>
              </w:tabs>
              <w:jc w:val="both"/>
              <w:rPr>
                <w:color w:val="auto"/>
                <w:sz w:val="28"/>
                <w:szCs w:val="28"/>
              </w:rPr>
            </w:pPr>
            <w:r w:rsidRPr="00321491">
              <w:rPr>
                <w:color w:val="auto"/>
                <w:sz w:val="28"/>
                <w:szCs w:val="28"/>
              </w:rPr>
              <w:t>командир конного взвода казачьей дружины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 по Октябрьскому району</w:t>
            </w:r>
            <w:r w:rsidRPr="00321491">
              <w:rPr>
                <w:color w:val="auto"/>
                <w:sz w:val="28"/>
                <w:szCs w:val="28"/>
              </w:rPr>
              <w:br/>
              <w:t>(по согласованию)</w:t>
            </w:r>
          </w:p>
          <w:p w14:paraId="608E2E7B"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5669422F" w14:textId="77777777" w:rsidTr="00077981">
        <w:trPr>
          <w:trHeight w:val="566"/>
        </w:trPr>
        <w:tc>
          <w:tcPr>
            <w:tcW w:w="142" w:type="dxa"/>
          </w:tcPr>
          <w:p w14:paraId="3213EA73" w14:textId="4F0C4E90"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4115F97F"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Гудков </w:t>
            </w:r>
          </w:p>
          <w:p w14:paraId="03114E10"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Анатолий </w:t>
            </w:r>
          </w:p>
          <w:p w14:paraId="49EC75E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Михайлович</w:t>
            </w:r>
          </w:p>
        </w:tc>
        <w:tc>
          <w:tcPr>
            <w:tcW w:w="6379" w:type="dxa"/>
          </w:tcPr>
          <w:p w14:paraId="510C0D5B" w14:textId="22F4F5C8" w:rsidR="00321491" w:rsidRPr="00321491" w:rsidRDefault="00321491" w:rsidP="00077981">
            <w:pPr>
              <w:shd w:val="clear" w:color="auto" w:fill="FFFFFF"/>
              <w:jc w:val="both"/>
              <w:rPr>
                <w:color w:val="auto"/>
                <w:sz w:val="28"/>
                <w:szCs w:val="28"/>
              </w:rPr>
            </w:pPr>
            <w:r w:rsidRPr="00321491">
              <w:rPr>
                <w:color w:val="auto"/>
                <w:sz w:val="28"/>
                <w:szCs w:val="28"/>
              </w:rPr>
              <w:t>атаман юртового казачьего общества «</w:t>
            </w:r>
            <w:proofErr w:type="spellStart"/>
            <w:r w:rsidRPr="00321491">
              <w:rPr>
                <w:color w:val="auto"/>
                <w:sz w:val="28"/>
                <w:szCs w:val="28"/>
              </w:rPr>
              <w:t>Нижнедонской</w:t>
            </w:r>
            <w:proofErr w:type="spellEnd"/>
            <w:r w:rsidRPr="00321491">
              <w:rPr>
                <w:color w:val="auto"/>
                <w:sz w:val="28"/>
                <w:szCs w:val="28"/>
              </w:rPr>
              <w:t xml:space="preserve"> юрт» ВКО Первого Донского округа ВКО «</w:t>
            </w:r>
            <w:proofErr w:type="spellStart"/>
            <w:r w:rsidRPr="00321491">
              <w:rPr>
                <w:color w:val="auto"/>
                <w:sz w:val="28"/>
                <w:szCs w:val="28"/>
              </w:rPr>
              <w:t>Всевеликое</w:t>
            </w:r>
            <w:proofErr w:type="spellEnd"/>
            <w:r w:rsidRPr="00321491">
              <w:rPr>
                <w:color w:val="auto"/>
                <w:sz w:val="28"/>
                <w:szCs w:val="28"/>
              </w:rPr>
              <w:t xml:space="preserve"> войско Донское» </w:t>
            </w:r>
            <w:r w:rsidRPr="00321491">
              <w:rPr>
                <w:color w:val="auto"/>
                <w:sz w:val="28"/>
                <w:szCs w:val="28"/>
              </w:rPr>
              <w:br/>
              <w:t>(по согласованию)</w:t>
            </w:r>
          </w:p>
        </w:tc>
      </w:tr>
      <w:tr w:rsidR="00321491" w:rsidRPr="00321491" w14:paraId="39AD4530" w14:textId="77777777" w:rsidTr="00077981">
        <w:trPr>
          <w:trHeight w:val="566"/>
        </w:trPr>
        <w:tc>
          <w:tcPr>
            <w:tcW w:w="142" w:type="dxa"/>
          </w:tcPr>
          <w:p w14:paraId="1F1CF505"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34F08288"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Долгушев</w:t>
            </w:r>
            <w:proofErr w:type="spellEnd"/>
          </w:p>
          <w:p w14:paraId="09CC5A5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Дмитрий Михайлович</w:t>
            </w:r>
          </w:p>
        </w:tc>
        <w:tc>
          <w:tcPr>
            <w:tcW w:w="6379" w:type="dxa"/>
          </w:tcPr>
          <w:p w14:paraId="7FB2D1FC"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«Калининское» (по согласованию)</w:t>
            </w:r>
          </w:p>
          <w:p w14:paraId="0A2E9F98" w14:textId="77777777" w:rsidR="00321491" w:rsidRPr="00321491" w:rsidRDefault="00321491" w:rsidP="00321491">
            <w:pPr>
              <w:shd w:val="clear" w:color="auto" w:fill="FFFFFF"/>
              <w:jc w:val="both"/>
              <w:rPr>
                <w:color w:val="auto"/>
                <w:sz w:val="28"/>
                <w:szCs w:val="28"/>
              </w:rPr>
            </w:pPr>
          </w:p>
        </w:tc>
      </w:tr>
      <w:tr w:rsidR="00321491" w:rsidRPr="00321491" w14:paraId="0973BE14" w14:textId="77777777" w:rsidTr="00077981">
        <w:trPr>
          <w:trHeight w:val="566"/>
        </w:trPr>
        <w:tc>
          <w:tcPr>
            <w:tcW w:w="142" w:type="dxa"/>
          </w:tcPr>
          <w:p w14:paraId="47441A67"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1AB5C4B3"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Ершов </w:t>
            </w:r>
          </w:p>
          <w:p w14:paraId="4A47D45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Сергей Леонидович</w:t>
            </w:r>
          </w:p>
        </w:tc>
        <w:tc>
          <w:tcPr>
            <w:tcW w:w="6379" w:type="dxa"/>
          </w:tcPr>
          <w:p w14:paraId="40AA6BEB"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Новозарянское</w:t>
            </w:r>
            <w:proofErr w:type="spellEnd"/>
            <w:r w:rsidRPr="00321491">
              <w:rPr>
                <w:color w:val="auto"/>
                <w:sz w:val="28"/>
                <w:szCs w:val="28"/>
              </w:rPr>
              <w:t>» (по согласованию)</w:t>
            </w:r>
          </w:p>
          <w:p w14:paraId="64FAED70" w14:textId="77777777" w:rsidR="00321491" w:rsidRPr="00321491" w:rsidRDefault="00321491" w:rsidP="00321491">
            <w:pPr>
              <w:shd w:val="clear" w:color="auto" w:fill="FFFFFF"/>
              <w:jc w:val="both"/>
              <w:rPr>
                <w:color w:val="auto"/>
                <w:sz w:val="28"/>
                <w:szCs w:val="28"/>
              </w:rPr>
            </w:pPr>
          </w:p>
        </w:tc>
      </w:tr>
      <w:tr w:rsidR="00321491" w:rsidRPr="00321491" w14:paraId="24DEF1EE" w14:textId="77777777" w:rsidTr="00077981">
        <w:trPr>
          <w:trHeight w:val="566"/>
        </w:trPr>
        <w:tc>
          <w:tcPr>
            <w:tcW w:w="142" w:type="dxa"/>
          </w:tcPr>
          <w:p w14:paraId="31E22FF1"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4D560166"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Корсунов</w:t>
            </w:r>
            <w:proofErr w:type="spellEnd"/>
          </w:p>
          <w:p w14:paraId="77807F84"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Андрей Викторович</w:t>
            </w:r>
          </w:p>
        </w:tc>
        <w:tc>
          <w:tcPr>
            <w:tcW w:w="6379" w:type="dxa"/>
          </w:tcPr>
          <w:p w14:paraId="17A8E683"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«Алексеевское» (по согласованию)</w:t>
            </w:r>
          </w:p>
          <w:p w14:paraId="459FF74C" w14:textId="77777777" w:rsidR="00321491" w:rsidRPr="00321491" w:rsidRDefault="00321491" w:rsidP="00321491">
            <w:pPr>
              <w:shd w:val="clear" w:color="auto" w:fill="FFFFFF"/>
              <w:tabs>
                <w:tab w:val="left" w:pos="1200"/>
              </w:tabs>
              <w:jc w:val="both"/>
              <w:rPr>
                <w:color w:val="auto"/>
                <w:sz w:val="28"/>
                <w:szCs w:val="28"/>
              </w:rPr>
            </w:pPr>
          </w:p>
        </w:tc>
      </w:tr>
      <w:tr w:rsidR="00A1451D" w:rsidRPr="00321491" w14:paraId="44A39D94" w14:textId="77777777" w:rsidTr="00077981">
        <w:trPr>
          <w:trHeight w:val="566"/>
        </w:trPr>
        <w:tc>
          <w:tcPr>
            <w:tcW w:w="142" w:type="dxa"/>
          </w:tcPr>
          <w:p w14:paraId="448A1149" w14:textId="77777777" w:rsidR="00A1451D" w:rsidRPr="00321491" w:rsidRDefault="00A1451D" w:rsidP="00321491">
            <w:pPr>
              <w:widowControl w:val="0"/>
              <w:autoSpaceDE w:val="0"/>
              <w:autoSpaceDN w:val="0"/>
              <w:adjustRightInd w:val="0"/>
              <w:jc w:val="center"/>
              <w:rPr>
                <w:color w:val="auto"/>
                <w:sz w:val="28"/>
                <w:szCs w:val="28"/>
              </w:rPr>
            </w:pPr>
          </w:p>
        </w:tc>
        <w:tc>
          <w:tcPr>
            <w:tcW w:w="3686" w:type="dxa"/>
          </w:tcPr>
          <w:p w14:paraId="0319B376" w14:textId="77777777" w:rsidR="00A1451D" w:rsidRDefault="00A1451D" w:rsidP="00321491">
            <w:pPr>
              <w:widowControl w:val="0"/>
              <w:adjustRightInd w:val="0"/>
              <w:spacing w:line="216" w:lineRule="auto"/>
              <w:rPr>
                <w:color w:val="auto"/>
                <w:sz w:val="28"/>
                <w:szCs w:val="28"/>
              </w:rPr>
            </w:pPr>
            <w:r>
              <w:rPr>
                <w:color w:val="auto"/>
                <w:sz w:val="28"/>
                <w:szCs w:val="28"/>
              </w:rPr>
              <w:t xml:space="preserve">Керимов </w:t>
            </w:r>
          </w:p>
          <w:p w14:paraId="7FC609A3" w14:textId="1347828C" w:rsidR="00A1451D" w:rsidRPr="00321491" w:rsidRDefault="00A1451D" w:rsidP="00321491">
            <w:pPr>
              <w:widowControl w:val="0"/>
              <w:adjustRightInd w:val="0"/>
              <w:spacing w:line="216" w:lineRule="auto"/>
              <w:rPr>
                <w:color w:val="auto"/>
                <w:sz w:val="28"/>
                <w:szCs w:val="28"/>
              </w:rPr>
            </w:pPr>
            <w:r>
              <w:rPr>
                <w:color w:val="auto"/>
                <w:sz w:val="28"/>
                <w:szCs w:val="28"/>
              </w:rPr>
              <w:t>Сергей Васильевич</w:t>
            </w:r>
          </w:p>
        </w:tc>
        <w:tc>
          <w:tcPr>
            <w:tcW w:w="6379" w:type="dxa"/>
          </w:tcPr>
          <w:p w14:paraId="3967E171" w14:textId="77777777" w:rsidR="00A1451D" w:rsidRDefault="00A1451D" w:rsidP="00A1451D">
            <w:pPr>
              <w:shd w:val="clear" w:color="auto" w:fill="FFFFFF"/>
              <w:tabs>
                <w:tab w:val="left" w:pos="1200"/>
              </w:tabs>
              <w:jc w:val="both"/>
              <w:rPr>
                <w:color w:val="auto"/>
                <w:sz w:val="28"/>
                <w:szCs w:val="28"/>
              </w:rPr>
            </w:pPr>
            <w:r>
              <w:rPr>
                <w:color w:val="auto"/>
                <w:sz w:val="28"/>
                <w:szCs w:val="28"/>
              </w:rPr>
              <w:t>Директор автономно некоммерческой организации юртовой военно-спортивный патриотический клуб «Октябрьский резерв»</w:t>
            </w:r>
          </w:p>
          <w:p w14:paraId="6FEDD68F" w14:textId="77777777" w:rsidR="001C46BF" w:rsidRPr="00321491" w:rsidRDefault="001C46BF" w:rsidP="001C46BF">
            <w:pPr>
              <w:shd w:val="clear" w:color="auto" w:fill="FFFFFF"/>
              <w:tabs>
                <w:tab w:val="left" w:pos="1200"/>
              </w:tabs>
              <w:jc w:val="both"/>
              <w:rPr>
                <w:color w:val="auto"/>
                <w:sz w:val="28"/>
                <w:szCs w:val="28"/>
              </w:rPr>
            </w:pPr>
            <w:r w:rsidRPr="00321491">
              <w:rPr>
                <w:color w:val="auto"/>
                <w:sz w:val="28"/>
                <w:szCs w:val="28"/>
              </w:rPr>
              <w:t>(по согласованию)</w:t>
            </w:r>
          </w:p>
          <w:p w14:paraId="6B6CB689" w14:textId="5FD36C38" w:rsidR="00A1451D" w:rsidRPr="00321491" w:rsidRDefault="00A1451D" w:rsidP="00A1451D">
            <w:pPr>
              <w:shd w:val="clear" w:color="auto" w:fill="FFFFFF"/>
              <w:tabs>
                <w:tab w:val="left" w:pos="1200"/>
              </w:tabs>
              <w:jc w:val="both"/>
              <w:rPr>
                <w:color w:val="auto"/>
                <w:sz w:val="28"/>
                <w:szCs w:val="28"/>
              </w:rPr>
            </w:pPr>
          </w:p>
        </w:tc>
      </w:tr>
      <w:tr w:rsidR="00321491" w:rsidRPr="00321491" w14:paraId="47027397" w14:textId="77777777" w:rsidTr="00077981">
        <w:trPr>
          <w:trHeight w:val="566"/>
        </w:trPr>
        <w:tc>
          <w:tcPr>
            <w:tcW w:w="142" w:type="dxa"/>
          </w:tcPr>
          <w:p w14:paraId="3F5D50A3" w14:textId="0C0675B6"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15B85555" w14:textId="77777777" w:rsidR="00321491" w:rsidRDefault="00321491" w:rsidP="00321491">
            <w:pPr>
              <w:widowControl w:val="0"/>
              <w:adjustRightInd w:val="0"/>
              <w:spacing w:line="216" w:lineRule="auto"/>
              <w:rPr>
                <w:color w:val="auto"/>
                <w:sz w:val="28"/>
                <w:szCs w:val="28"/>
              </w:rPr>
            </w:pPr>
            <w:proofErr w:type="spellStart"/>
            <w:r>
              <w:rPr>
                <w:color w:val="auto"/>
                <w:sz w:val="28"/>
                <w:szCs w:val="28"/>
              </w:rPr>
              <w:t>Комбаров</w:t>
            </w:r>
            <w:proofErr w:type="spellEnd"/>
          </w:p>
          <w:p w14:paraId="79EB6450" w14:textId="2DDA33A9" w:rsidR="00321491" w:rsidRPr="00321491" w:rsidRDefault="00321491" w:rsidP="00321491">
            <w:pPr>
              <w:widowControl w:val="0"/>
              <w:adjustRightInd w:val="0"/>
              <w:spacing w:line="216" w:lineRule="auto"/>
              <w:rPr>
                <w:color w:val="auto"/>
                <w:sz w:val="28"/>
                <w:szCs w:val="28"/>
              </w:rPr>
            </w:pPr>
            <w:r>
              <w:rPr>
                <w:color w:val="auto"/>
                <w:sz w:val="28"/>
                <w:szCs w:val="28"/>
              </w:rPr>
              <w:t>Сергей Юрьевич</w:t>
            </w:r>
          </w:p>
        </w:tc>
        <w:tc>
          <w:tcPr>
            <w:tcW w:w="6379" w:type="dxa"/>
          </w:tcPr>
          <w:p w14:paraId="614088CF" w14:textId="77777777" w:rsidR="00321491" w:rsidRDefault="00321491" w:rsidP="00321491">
            <w:pPr>
              <w:shd w:val="clear" w:color="auto" w:fill="FFFFFF"/>
              <w:tabs>
                <w:tab w:val="left" w:pos="1200"/>
              </w:tabs>
              <w:jc w:val="both"/>
              <w:rPr>
                <w:color w:val="auto"/>
                <w:sz w:val="28"/>
                <w:szCs w:val="28"/>
              </w:rPr>
            </w:pPr>
            <w:r>
              <w:rPr>
                <w:color w:val="auto"/>
                <w:sz w:val="28"/>
                <w:szCs w:val="28"/>
              </w:rPr>
              <w:t>Начальник сектора ГКУ «Казаки Дона»</w:t>
            </w:r>
          </w:p>
          <w:p w14:paraId="124D3154" w14:textId="77777777" w:rsidR="001C46BF" w:rsidRPr="00321491" w:rsidRDefault="001C46BF" w:rsidP="001C46BF">
            <w:pPr>
              <w:shd w:val="clear" w:color="auto" w:fill="FFFFFF"/>
              <w:tabs>
                <w:tab w:val="left" w:pos="1200"/>
              </w:tabs>
              <w:jc w:val="both"/>
              <w:rPr>
                <w:color w:val="auto"/>
                <w:sz w:val="28"/>
                <w:szCs w:val="28"/>
              </w:rPr>
            </w:pPr>
            <w:r w:rsidRPr="00321491">
              <w:rPr>
                <w:color w:val="auto"/>
                <w:sz w:val="28"/>
                <w:szCs w:val="28"/>
              </w:rPr>
              <w:t>(по согласованию)</w:t>
            </w:r>
          </w:p>
          <w:p w14:paraId="56744EDE" w14:textId="4EA92552" w:rsidR="00A1451D" w:rsidRPr="00321491" w:rsidRDefault="00A1451D" w:rsidP="00321491">
            <w:pPr>
              <w:shd w:val="clear" w:color="auto" w:fill="FFFFFF"/>
              <w:tabs>
                <w:tab w:val="left" w:pos="1200"/>
              </w:tabs>
              <w:jc w:val="both"/>
              <w:rPr>
                <w:color w:val="auto"/>
                <w:sz w:val="28"/>
                <w:szCs w:val="28"/>
              </w:rPr>
            </w:pPr>
          </w:p>
        </w:tc>
      </w:tr>
      <w:tr w:rsidR="00321491" w:rsidRPr="00321491" w14:paraId="51124787" w14:textId="77777777" w:rsidTr="00077981">
        <w:trPr>
          <w:trHeight w:val="566"/>
        </w:trPr>
        <w:tc>
          <w:tcPr>
            <w:tcW w:w="142" w:type="dxa"/>
          </w:tcPr>
          <w:p w14:paraId="17F410B4" w14:textId="5BAE679B"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093189AF" w14:textId="77777777" w:rsidR="00321491" w:rsidRPr="00321491" w:rsidRDefault="00321491" w:rsidP="00321491">
            <w:pPr>
              <w:rPr>
                <w:color w:val="auto"/>
                <w:sz w:val="28"/>
                <w:szCs w:val="28"/>
              </w:rPr>
            </w:pPr>
            <w:r w:rsidRPr="00321491">
              <w:rPr>
                <w:color w:val="auto"/>
                <w:sz w:val="28"/>
                <w:szCs w:val="28"/>
              </w:rPr>
              <w:t>Мищенко</w:t>
            </w:r>
          </w:p>
          <w:p w14:paraId="4C7BAC35"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Руслан Александрович</w:t>
            </w:r>
          </w:p>
        </w:tc>
        <w:tc>
          <w:tcPr>
            <w:tcW w:w="6379" w:type="dxa"/>
          </w:tcPr>
          <w:p w14:paraId="3F8A387B" w14:textId="77777777" w:rsidR="00321491" w:rsidRPr="00321491" w:rsidRDefault="00321491" w:rsidP="00321491">
            <w:pPr>
              <w:jc w:val="both"/>
              <w:rPr>
                <w:color w:val="auto"/>
                <w:sz w:val="28"/>
                <w:szCs w:val="28"/>
              </w:rPr>
            </w:pPr>
            <w:r w:rsidRPr="00321491">
              <w:rPr>
                <w:color w:val="auto"/>
                <w:sz w:val="28"/>
                <w:szCs w:val="28"/>
              </w:rPr>
              <w:t>руководитель отделения казачьей детско-молодежной организации (КДМО) «Донцы» Юртового казачьего общества «</w:t>
            </w:r>
            <w:proofErr w:type="spellStart"/>
            <w:r w:rsidRPr="00321491">
              <w:rPr>
                <w:color w:val="auto"/>
                <w:sz w:val="28"/>
                <w:szCs w:val="28"/>
              </w:rPr>
              <w:t>Нижнедонской</w:t>
            </w:r>
            <w:proofErr w:type="spellEnd"/>
            <w:r w:rsidRPr="00321491">
              <w:rPr>
                <w:color w:val="auto"/>
                <w:sz w:val="28"/>
                <w:szCs w:val="28"/>
              </w:rPr>
              <w:t xml:space="preserve"> юрт» окружного казачьего общества Первого Донского округа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w:t>
            </w:r>
          </w:p>
          <w:p w14:paraId="53286E0A" w14:textId="514BFE52" w:rsidR="00321491" w:rsidRPr="00321491" w:rsidRDefault="00321491" w:rsidP="008A5A07">
            <w:pPr>
              <w:shd w:val="clear" w:color="auto" w:fill="FFFFFF"/>
              <w:tabs>
                <w:tab w:val="left" w:pos="1200"/>
              </w:tabs>
              <w:jc w:val="both"/>
              <w:rPr>
                <w:color w:val="auto"/>
                <w:sz w:val="28"/>
                <w:szCs w:val="28"/>
              </w:rPr>
            </w:pPr>
            <w:r w:rsidRPr="00321491">
              <w:rPr>
                <w:color w:val="auto"/>
                <w:sz w:val="28"/>
                <w:szCs w:val="28"/>
              </w:rPr>
              <w:t>(по согласованию)</w:t>
            </w:r>
            <w:bookmarkStart w:id="3" w:name="_GoBack"/>
            <w:bookmarkEnd w:id="3"/>
          </w:p>
        </w:tc>
      </w:tr>
      <w:tr w:rsidR="00321491" w:rsidRPr="00321491" w14:paraId="382DC6E0" w14:textId="77777777" w:rsidTr="00077981">
        <w:trPr>
          <w:trHeight w:val="566"/>
        </w:trPr>
        <w:tc>
          <w:tcPr>
            <w:tcW w:w="142" w:type="dxa"/>
          </w:tcPr>
          <w:p w14:paraId="454EF456"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01006F79"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Рубцов </w:t>
            </w:r>
          </w:p>
          <w:p w14:paraId="08C11B79" w14:textId="77777777" w:rsidR="00321491" w:rsidRPr="00321491" w:rsidRDefault="00321491" w:rsidP="00321491">
            <w:pPr>
              <w:widowControl w:val="0"/>
              <w:adjustRightInd w:val="0"/>
              <w:spacing w:line="216" w:lineRule="auto"/>
              <w:rPr>
                <w:color w:val="auto"/>
                <w:sz w:val="28"/>
                <w:szCs w:val="28"/>
                <w:highlight w:val="yellow"/>
              </w:rPr>
            </w:pPr>
            <w:r w:rsidRPr="00321491">
              <w:rPr>
                <w:color w:val="auto"/>
                <w:sz w:val="28"/>
                <w:szCs w:val="28"/>
              </w:rPr>
              <w:t>Юрий Николаевич</w:t>
            </w:r>
          </w:p>
        </w:tc>
        <w:tc>
          <w:tcPr>
            <w:tcW w:w="6379" w:type="dxa"/>
          </w:tcPr>
          <w:p w14:paraId="7347B25E"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w:t>
            </w:r>
            <w:proofErr w:type="spellStart"/>
            <w:r w:rsidRPr="00321491">
              <w:rPr>
                <w:color w:val="auto"/>
                <w:sz w:val="28"/>
                <w:szCs w:val="28"/>
              </w:rPr>
              <w:t>Бессергеневское</w:t>
            </w:r>
            <w:proofErr w:type="spellEnd"/>
            <w:r w:rsidRPr="00321491">
              <w:rPr>
                <w:color w:val="auto"/>
                <w:sz w:val="28"/>
                <w:szCs w:val="28"/>
              </w:rPr>
              <w:t>» (по согласованию)</w:t>
            </w:r>
          </w:p>
          <w:p w14:paraId="2092BB72"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11AE85C" w14:textId="77777777" w:rsidTr="00077981">
        <w:trPr>
          <w:trHeight w:val="566"/>
        </w:trPr>
        <w:tc>
          <w:tcPr>
            <w:tcW w:w="142" w:type="dxa"/>
          </w:tcPr>
          <w:p w14:paraId="4F335DA2"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009BFD07"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Строилов </w:t>
            </w:r>
          </w:p>
          <w:p w14:paraId="7B469B9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Алексей Геннадьевич</w:t>
            </w:r>
          </w:p>
        </w:tc>
        <w:tc>
          <w:tcPr>
            <w:tcW w:w="6379" w:type="dxa"/>
          </w:tcPr>
          <w:p w14:paraId="5ECC6DA3"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Краснокутское</w:t>
            </w:r>
            <w:proofErr w:type="spellEnd"/>
            <w:r w:rsidRPr="00321491">
              <w:rPr>
                <w:color w:val="auto"/>
                <w:sz w:val="28"/>
                <w:szCs w:val="28"/>
              </w:rPr>
              <w:t>» (по согласованию)</w:t>
            </w:r>
          </w:p>
          <w:p w14:paraId="6396F3FC"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51A2D20F" w14:textId="77777777" w:rsidTr="00077981">
        <w:trPr>
          <w:trHeight w:val="566"/>
        </w:trPr>
        <w:tc>
          <w:tcPr>
            <w:tcW w:w="142" w:type="dxa"/>
          </w:tcPr>
          <w:p w14:paraId="7050D4C8"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67FFE1CF"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Тараско</w:t>
            </w:r>
            <w:proofErr w:type="spellEnd"/>
          </w:p>
          <w:p w14:paraId="5E86A46E"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Анна Александровна</w:t>
            </w:r>
          </w:p>
        </w:tc>
        <w:tc>
          <w:tcPr>
            <w:tcW w:w="6379" w:type="dxa"/>
          </w:tcPr>
          <w:p w14:paraId="6E5EEED1"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начальник отдела образования Администрации</w:t>
            </w:r>
          </w:p>
          <w:p w14:paraId="4AFCC67B"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Октябрьского района</w:t>
            </w:r>
          </w:p>
          <w:p w14:paraId="5E572E94"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2C0606F5" w14:textId="77777777" w:rsidTr="00077981">
        <w:trPr>
          <w:trHeight w:val="566"/>
        </w:trPr>
        <w:tc>
          <w:tcPr>
            <w:tcW w:w="142" w:type="dxa"/>
          </w:tcPr>
          <w:p w14:paraId="6E6171AC"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2B52C6B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Точеный </w:t>
            </w:r>
          </w:p>
          <w:p w14:paraId="219E8F2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Алексей Юрьевич</w:t>
            </w:r>
          </w:p>
        </w:tc>
        <w:tc>
          <w:tcPr>
            <w:tcW w:w="6379" w:type="dxa"/>
          </w:tcPr>
          <w:p w14:paraId="5AE5E2B7"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Староковыльное</w:t>
            </w:r>
            <w:proofErr w:type="spellEnd"/>
            <w:r w:rsidRPr="00321491">
              <w:rPr>
                <w:color w:val="auto"/>
                <w:sz w:val="28"/>
                <w:szCs w:val="28"/>
              </w:rPr>
              <w:t>» (по согласованию)</w:t>
            </w:r>
          </w:p>
          <w:p w14:paraId="40377EBE" w14:textId="77777777" w:rsidR="00321491" w:rsidRPr="00321491" w:rsidRDefault="00321491" w:rsidP="00321491">
            <w:pPr>
              <w:shd w:val="clear" w:color="auto" w:fill="FFFFFF"/>
              <w:tabs>
                <w:tab w:val="left" w:pos="1200"/>
              </w:tabs>
              <w:jc w:val="both"/>
              <w:rPr>
                <w:color w:val="auto"/>
                <w:sz w:val="28"/>
                <w:szCs w:val="28"/>
              </w:rPr>
            </w:pPr>
          </w:p>
        </w:tc>
      </w:tr>
      <w:tr w:rsidR="001C46BF" w:rsidRPr="00321491" w14:paraId="011CF518" w14:textId="77777777" w:rsidTr="00077981">
        <w:trPr>
          <w:trHeight w:val="566"/>
        </w:trPr>
        <w:tc>
          <w:tcPr>
            <w:tcW w:w="142" w:type="dxa"/>
          </w:tcPr>
          <w:p w14:paraId="78039E0D" w14:textId="77777777" w:rsidR="001C46BF" w:rsidRPr="00321491" w:rsidRDefault="001C46BF" w:rsidP="00321491">
            <w:pPr>
              <w:widowControl w:val="0"/>
              <w:autoSpaceDE w:val="0"/>
              <w:autoSpaceDN w:val="0"/>
              <w:adjustRightInd w:val="0"/>
              <w:jc w:val="center"/>
              <w:rPr>
                <w:color w:val="auto"/>
                <w:sz w:val="28"/>
                <w:szCs w:val="28"/>
              </w:rPr>
            </w:pPr>
          </w:p>
        </w:tc>
        <w:tc>
          <w:tcPr>
            <w:tcW w:w="3686" w:type="dxa"/>
          </w:tcPr>
          <w:p w14:paraId="66D9C95A" w14:textId="77777777" w:rsidR="001C46BF" w:rsidRDefault="001C46BF" w:rsidP="00321491">
            <w:pPr>
              <w:widowControl w:val="0"/>
              <w:adjustRightInd w:val="0"/>
              <w:spacing w:line="216" w:lineRule="auto"/>
              <w:rPr>
                <w:color w:val="auto"/>
                <w:sz w:val="28"/>
                <w:szCs w:val="28"/>
              </w:rPr>
            </w:pPr>
            <w:r>
              <w:rPr>
                <w:color w:val="auto"/>
                <w:sz w:val="28"/>
                <w:szCs w:val="28"/>
              </w:rPr>
              <w:t>Точеный</w:t>
            </w:r>
          </w:p>
          <w:p w14:paraId="3DD34BD0" w14:textId="0D15E8F8" w:rsidR="001C46BF" w:rsidRPr="00321491" w:rsidRDefault="001C46BF" w:rsidP="00321491">
            <w:pPr>
              <w:widowControl w:val="0"/>
              <w:adjustRightInd w:val="0"/>
              <w:spacing w:line="216" w:lineRule="auto"/>
              <w:rPr>
                <w:color w:val="auto"/>
                <w:sz w:val="28"/>
                <w:szCs w:val="28"/>
              </w:rPr>
            </w:pPr>
            <w:r>
              <w:rPr>
                <w:color w:val="auto"/>
                <w:sz w:val="28"/>
                <w:szCs w:val="28"/>
              </w:rPr>
              <w:t>Юрий Алексеевич</w:t>
            </w:r>
          </w:p>
        </w:tc>
        <w:tc>
          <w:tcPr>
            <w:tcW w:w="6379" w:type="dxa"/>
          </w:tcPr>
          <w:p w14:paraId="08D24CCC" w14:textId="42657247" w:rsidR="001C46BF" w:rsidRPr="00321491" w:rsidRDefault="001C46BF" w:rsidP="001C46BF">
            <w:pPr>
              <w:jc w:val="both"/>
              <w:rPr>
                <w:color w:val="auto"/>
                <w:sz w:val="28"/>
                <w:szCs w:val="28"/>
              </w:rPr>
            </w:pPr>
            <w:r>
              <w:rPr>
                <w:color w:val="auto"/>
                <w:sz w:val="28"/>
                <w:szCs w:val="28"/>
              </w:rPr>
              <w:t>председатель совета стариков</w:t>
            </w:r>
            <w:r w:rsidRPr="00321491">
              <w:rPr>
                <w:color w:val="auto"/>
                <w:sz w:val="28"/>
                <w:szCs w:val="28"/>
              </w:rPr>
              <w:t xml:space="preserve"> Юртового казачьего общества «</w:t>
            </w:r>
            <w:proofErr w:type="spellStart"/>
            <w:r w:rsidRPr="00321491">
              <w:rPr>
                <w:color w:val="auto"/>
                <w:sz w:val="28"/>
                <w:szCs w:val="28"/>
              </w:rPr>
              <w:t>Нижнедонской</w:t>
            </w:r>
            <w:proofErr w:type="spellEnd"/>
            <w:r w:rsidRPr="00321491">
              <w:rPr>
                <w:color w:val="auto"/>
                <w:sz w:val="28"/>
                <w:szCs w:val="28"/>
              </w:rPr>
              <w:t xml:space="preserve"> юрт» окружного казачьего общества Первого Донского округа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w:t>
            </w:r>
          </w:p>
          <w:p w14:paraId="06D8D54D" w14:textId="77777777" w:rsidR="001C46BF" w:rsidRPr="00321491" w:rsidRDefault="001C46BF" w:rsidP="001C46BF">
            <w:pPr>
              <w:shd w:val="clear" w:color="auto" w:fill="FFFFFF"/>
              <w:tabs>
                <w:tab w:val="left" w:pos="1200"/>
              </w:tabs>
              <w:jc w:val="both"/>
              <w:rPr>
                <w:color w:val="auto"/>
                <w:sz w:val="28"/>
                <w:szCs w:val="28"/>
              </w:rPr>
            </w:pPr>
            <w:r w:rsidRPr="00321491">
              <w:rPr>
                <w:color w:val="auto"/>
                <w:sz w:val="28"/>
                <w:szCs w:val="28"/>
              </w:rPr>
              <w:t>(по согласованию)</w:t>
            </w:r>
          </w:p>
          <w:p w14:paraId="6E104466" w14:textId="371C5D77" w:rsidR="001C46BF" w:rsidRPr="00321491" w:rsidRDefault="001C46BF" w:rsidP="00321491">
            <w:pPr>
              <w:shd w:val="clear" w:color="auto" w:fill="FFFFFF"/>
              <w:tabs>
                <w:tab w:val="left" w:pos="1200"/>
              </w:tabs>
              <w:jc w:val="both"/>
              <w:rPr>
                <w:color w:val="auto"/>
                <w:sz w:val="28"/>
                <w:szCs w:val="28"/>
              </w:rPr>
            </w:pPr>
          </w:p>
        </w:tc>
      </w:tr>
      <w:tr w:rsidR="00321491" w:rsidRPr="00321491" w14:paraId="11A94152" w14:textId="77777777" w:rsidTr="00077981">
        <w:trPr>
          <w:trHeight w:val="566"/>
        </w:trPr>
        <w:tc>
          <w:tcPr>
            <w:tcW w:w="142" w:type="dxa"/>
          </w:tcPr>
          <w:p w14:paraId="7E45A6DD" w14:textId="4C0E7708"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511F5F86"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Хопрянинов</w:t>
            </w:r>
            <w:proofErr w:type="spellEnd"/>
            <w:r w:rsidRPr="00321491">
              <w:rPr>
                <w:color w:val="auto"/>
                <w:sz w:val="28"/>
                <w:szCs w:val="28"/>
              </w:rPr>
              <w:t xml:space="preserve"> </w:t>
            </w:r>
          </w:p>
          <w:p w14:paraId="3BA07F9B" w14:textId="77777777" w:rsidR="00321491" w:rsidRPr="00321491" w:rsidRDefault="00321491" w:rsidP="00321491">
            <w:pPr>
              <w:widowControl w:val="0"/>
              <w:adjustRightInd w:val="0"/>
              <w:spacing w:line="216" w:lineRule="auto"/>
              <w:rPr>
                <w:color w:val="auto"/>
                <w:sz w:val="28"/>
                <w:szCs w:val="28"/>
                <w:highlight w:val="yellow"/>
              </w:rPr>
            </w:pPr>
            <w:r w:rsidRPr="00321491">
              <w:rPr>
                <w:color w:val="auto"/>
                <w:sz w:val="28"/>
                <w:szCs w:val="28"/>
              </w:rPr>
              <w:t>Иван Иванович</w:t>
            </w:r>
          </w:p>
        </w:tc>
        <w:tc>
          <w:tcPr>
            <w:tcW w:w="6379" w:type="dxa"/>
          </w:tcPr>
          <w:p w14:paraId="174C34AE"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 xml:space="preserve">атаман станичного казачьего общества </w:t>
            </w:r>
            <w:r w:rsidRPr="00321491">
              <w:rPr>
                <w:color w:val="auto"/>
                <w:sz w:val="28"/>
                <w:szCs w:val="28"/>
              </w:rPr>
              <w:lastRenderedPageBreak/>
              <w:t>«</w:t>
            </w:r>
            <w:proofErr w:type="spellStart"/>
            <w:r w:rsidRPr="00321491">
              <w:rPr>
                <w:color w:val="auto"/>
                <w:sz w:val="28"/>
                <w:szCs w:val="28"/>
              </w:rPr>
              <w:t>Кривянское</w:t>
            </w:r>
            <w:proofErr w:type="spellEnd"/>
            <w:r w:rsidRPr="00321491">
              <w:rPr>
                <w:color w:val="auto"/>
                <w:sz w:val="28"/>
                <w:szCs w:val="28"/>
              </w:rPr>
              <w:t>» (по согласованию)</w:t>
            </w:r>
          </w:p>
          <w:p w14:paraId="618DA2BE"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74044DE2" w14:textId="77777777" w:rsidTr="00077981">
        <w:trPr>
          <w:trHeight w:val="566"/>
        </w:trPr>
        <w:tc>
          <w:tcPr>
            <w:tcW w:w="142" w:type="dxa"/>
          </w:tcPr>
          <w:p w14:paraId="253BA8A7"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7CC1DB8A"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Хмелёва</w:t>
            </w:r>
            <w:proofErr w:type="spellEnd"/>
            <w:r w:rsidRPr="00321491">
              <w:rPr>
                <w:color w:val="auto"/>
                <w:sz w:val="28"/>
                <w:szCs w:val="28"/>
              </w:rPr>
              <w:t xml:space="preserve"> </w:t>
            </w:r>
          </w:p>
          <w:p w14:paraId="34104B46"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Мария Сергеевна</w:t>
            </w:r>
          </w:p>
        </w:tc>
        <w:tc>
          <w:tcPr>
            <w:tcW w:w="6379" w:type="dxa"/>
          </w:tcPr>
          <w:p w14:paraId="702485EF"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заведующий сектором по молодёжной политике Администрации Октябрьского района</w:t>
            </w:r>
          </w:p>
          <w:p w14:paraId="443302EE"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AFA7CA1" w14:textId="77777777" w:rsidTr="00077981">
        <w:trPr>
          <w:trHeight w:val="566"/>
        </w:trPr>
        <w:tc>
          <w:tcPr>
            <w:tcW w:w="142" w:type="dxa"/>
          </w:tcPr>
          <w:p w14:paraId="642CC6BE" w14:textId="77777777" w:rsidR="00321491" w:rsidRPr="00321491" w:rsidRDefault="00321491" w:rsidP="00321491">
            <w:pPr>
              <w:widowControl w:val="0"/>
              <w:autoSpaceDE w:val="0"/>
              <w:autoSpaceDN w:val="0"/>
              <w:adjustRightInd w:val="0"/>
              <w:rPr>
                <w:color w:val="auto"/>
                <w:sz w:val="28"/>
                <w:szCs w:val="28"/>
              </w:rPr>
            </w:pPr>
          </w:p>
        </w:tc>
        <w:tc>
          <w:tcPr>
            <w:tcW w:w="3686" w:type="dxa"/>
          </w:tcPr>
          <w:p w14:paraId="24D159BE"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Чеботарев </w:t>
            </w:r>
          </w:p>
          <w:p w14:paraId="0E6C8506"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Юрий Анатольевич</w:t>
            </w:r>
          </w:p>
        </w:tc>
        <w:tc>
          <w:tcPr>
            <w:tcW w:w="6379" w:type="dxa"/>
          </w:tcPr>
          <w:p w14:paraId="7437F717" w14:textId="77777777" w:rsidR="00321491" w:rsidRPr="00321491" w:rsidRDefault="00321491" w:rsidP="00321491">
            <w:pPr>
              <w:widowControl w:val="0"/>
              <w:adjustRightInd w:val="0"/>
              <w:spacing w:line="216" w:lineRule="auto"/>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Красюковское</w:t>
            </w:r>
            <w:proofErr w:type="spellEnd"/>
            <w:r w:rsidRPr="00321491">
              <w:rPr>
                <w:color w:val="auto"/>
                <w:sz w:val="28"/>
                <w:szCs w:val="28"/>
              </w:rPr>
              <w:t>» (по согласованию)</w:t>
            </w:r>
          </w:p>
          <w:p w14:paraId="220F2B3D" w14:textId="77777777" w:rsidR="00321491" w:rsidRPr="00321491" w:rsidRDefault="00321491" w:rsidP="00321491">
            <w:pPr>
              <w:widowControl w:val="0"/>
              <w:adjustRightInd w:val="0"/>
              <w:spacing w:line="216" w:lineRule="auto"/>
              <w:jc w:val="both"/>
              <w:rPr>
                <w:color w:val="auto"/>
                <w:sz w:val="28"/>
                <w:szCs w:val="28"/>
              </w:rPr>
            </w:pPr>
          </w:p>
        </w:tc>
      </w:tr>
      <w:tr w:rsidR="00321491" w:rsidRPr="00321491" w14:paraId="6BD81A85" w14:textId="77777777" w:rsidTr="00077981">
        <w:trPr>
          <w:trHeight w:val="566"/>
        </w:trPr>
        <w:tc>
          <w:tcPr>
            <w:tcW w:w="142" w:type="dxa"/>
          </w:tcPr>
          <w:p w14:paraId="368C128B" w14:textId="77777777" w:rsidR="00321491" w:rsidRPr="00321491" w:rsidRDefault="00321491" w:rsidP="00321491">
            <w:pPr>
              <w:widowControl w:val="0"/>
              <w:autoSpaceDE w:val="0"/>
              <w:autoSpaceDN w:val="0"/>
              <w:adjustRightInd w:val="0"/>
              <w:rPr>
                <w:color w:val="auto"/>
                <w:sz w:val="28"/>
                <w:szCs w:val="28"/>
              </w:rPr>
            </w:pPr>
          </w:p>
        </w:tc>
        <w:tc>
          <w:tcPr>
            <w:tcW w:w="3686" w:type="dxa"/>
          </w:tcPr>
          <w:p w14:paraId="36B0211C"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Черный</w:t>
            </w:r>
          </w:p>
          <w:p w14:paraId="1DF2F50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Вячеслав Дмитриевич</w:t>
            </w:r>
          </w:p>
        </w:tc>
        <w:tc>
          <w:tcPr>
            <w:tcW w:w="6379" w:type="dxa"/>
          </w:tcPr>
          <w:p w14:paraId="0CAE0C4C"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командир казачьей дружины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 по Октябрьскому району</w:t>
            </w:r>
            <w:r w:rsidRPr="00321491">
              <w:rPr>
                <w:color w:val="auto"/>
                <w:sz w:val="28"/>
                <w:szCs w:val="28"/>
              </w:rPr>
              <w:br/>
              <w:t>(по согласованию)</w:t>
            </w:r>
          </w:p>
          <w:p w14:paraId="0C1A666D" w14:textId="77777777" w:rsidR="00321491" w:rsidRPr="00321491" w:rsidRDefault="00321491" w:rsidP="00321491">
            <w:pPr>
              <w:widowControl w:val="0"/>
              <w:adjustRightInd w:val="0"/>
              <w:spacing w:line="216" w:lineRule="auto"/>
              <w:jc w:val="both"/>
              <w:rPr>
                <w:color w:val="auto"/>
                <w:sz w:val="28"/>
                <w:szCs w:val="28"/>
              </w:rPr>
            </w:pPr>
          </w:p>
        </w:tc>
      </w:tr>
      <w:tr w:rsidR="00321491" w:rsidRPr="00321491" w14:paraId="61D313FD" w14:textId="77777777" w:rsidTr="00077981">
        <w:trPr>
          <w:trHeight w:val="566"/>
        </w:trPr>
        <w:tc>
          <w:tcPr>
            <w:tcW w:w="142" w:type="dxa"/>
          </w:tcPr>
          <w:p w14:paraId="5C7E3FA0"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725BB8C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Шпаков</w:t>
            </w:r>
          </w:p>
          <w:p w14:paraId="43CBF04C"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Алаксандр</w:t>
            </w:r>
            <w:proofErr w:type="spellEnd"/>
            <w:r w:rsidRPr="00321491">
              <w:rPr>
                <w:color w:val="auto"/>
                <w:sz w:val="28"/>
                <w:szCs w:val="28"/>
              </w:rPr>
              <w:t xml:space="preserve"> Анатольевич</w:t>
            </w:r>
          </w:p>
        </w:tc>
        <w:tc>
          <w:tcPr>
            <w:tcW w:w="6379" w:type="dxa"/>
          </w:tcPr>
          <w:p w14:paraId="01CE7D56"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w:t>
            </w:r>
            <w:proofErr w:type="spellStart"/>
            <w:r w:rsidRPr="00321491">
              <w:rPr>
                <w:color w:val="auto"/>
                <w:sz w:val="28"/>
                <w:szCs w:val="28"/>
              </w:rPr>
              <w:t>Максимовское</w:t>
            </w:r>
            <w:proofErr w:type="spellEnd"/>
            <w:r w:rsidRPr="00321491">
              <w:rPr>
                <w:color w:val="auto"/>
                <w:sz w:val="28"/>
                <w:szCs w:val="28"/>
              </w:rPr>
              <w:t>» (по согласованию)</w:t>
            </w:r>
          </w:p>
          <w:p w14:paraId="69AB0B08"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D608B63" w14:textId="77777777" w:rsidTr="00077981">
        <w:trPr>
          <w:trHeight w:val="566"/>
        </w:trPr>
        <w:tc>
          <w:tcPr>
            <w:tcW w:w="142" w:type="dxa"/>
          </w:tcPr>
          <w:p w14:paraId="79B2B8D5" w14:textId="77777777" w:rsidR="00321491" w:rsidRPr="00321491" w:rsidRDefault="00321491" w:rsidP="00321491">
            <w:pPr>
              <w:widowControl w:val="0"/>
              <w:autoSpaceDE w:val="0"/>
              <w:autoSpaceDN w:val="0"/>
              <w:adjustRightInd w:val="0"/>
              <w:jc w:val="center"/>
              <w:rPr>
                <w:color w:val="auto"/>
                <w:sz w:val="28"/>
                <w:szCs w:val="28"/>
              </w:rPr>
            </w:pPr>
          </w:p>
        </w:tc>
        <w:tc>
          <w:tcPr>
            <w:tcW w:w="3686" w:type="dxa"/>
          </w:tcPr>
          <w:p w14:paraId="5869C11C"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Шаблий</w:t>
            </w:r>
            <w:proofErr w:type="spellEnd"/>
            <w:r w:rsidRPr="00321491">
              <w:rPr>
                <w:color w:val="auto"/>
                <w:sz w:val="28"/>
                <w:szCs w:val="28"/>
              </w:rPr>
              <w:t xml:space="preserve"> </w:t>
            </w:r>
          </w:p>
          <w:p w14:paraId="6C222137"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Алексей Сергеевич</w:t>
            </w:r>
          </w:p>
        </w:tc>
        <w:tc>
          <w:tcPr>
            <w:tcW w:w="6379" w:type="dxa"/>
          </w:tcPr>
          <w:p w14:paraId="74613735"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Краснолучское</w:t>
            </w:r>
            <w:proofErr w:type="spellEnd"/>
            <w:r w:rsidRPr="00321491">
              <w:rPr>
                <w:color w:val="auto"/>
                <w:sz w:val="28"/>
                <w:szCs w:val="28"/>
              </w:rPr>
              <w:t>» (по согласованию)</w:t>
            </w:r>
          </w:p>
          <w:p w14:paraId="508FF2C0" w14:textId="77777777" w:rsidR="00321491" w:rsidRPr="00321491" w:rsidRDefault="00321491" w:rsidP="00321491">
            <w:pPr>
              <w:shd w:val="clear" w:color="auto" w:fill="FFFFFF"/>
              <w:tabs>
                <w:tab w:val="left" w:pos="1200"/>
              </w:tabs>
              <w:jc w:val="both"/>
              <w:rPr>
                <w:color w:val="auto"/>
                <w:sz w:val="28"/>
                <w:szCs w:val="28"/>
              </w:rPr>
            </w:pPr>
          </w:p>
        </w:tc>
      </w:tr>
    </w:tbl>
    <w:p w14:paraId="394BED4C" w14:textId="77777777" w:rsidR="00945ABD" w:rsidRDefault="00945ABD" w:rsidP="002951E1">
      <w:pPr>
        <w:widowControl w:val="0"/>
        <w:autoSpaceDE w:val="0"/>
        <w:autoSpaceDN w:val="0"/>
        <w:adjustRightInd w:val="0"/>
        <w:ind w:right="-284" w:firstLine="284"/>
        <w:jc w:val="both"/>
        <w:rPr>
          <w:rFonts w:eastAsia="Calibri"/>
          <w:color w:val="auto"/>
          <w:szCs w:val="24"/>
          <w:lang w:eastAsia="en-US"/>
        </w:rPr>
      </w:pPr>
    </w:p>
    <w:p w14:paraId="48DDDBA5" w14:textId="77777777" w:rsidR="001C46BF" w:rsidRDefault="001C46BF" w:rsidP="002951E1">
      <w:pPr>
        <w:widowControl w:val="0"/>
        <w:autoSpaceDE w:val="0"/>
        <w:autoSpaceDN w:val="0"/>
        <w:adjustRightInd w:val="0"/>
        <w:ind w:right="-284" w:firstLine="284"/>
        <w:jc w:val="both"/>
        <w:rPr>
          <w:rFonts w:eastAsia="Calibri"/>
          <w:color w:val="auto"/>
          <w:szCs w:val="24"/>
          <w:lang w:eastAsia="en-US"/>
        </w:rPr>
      </w:pPr>
    </w:p>
    <w:tbl>
      <w:tblPr>
        <w:tblStyle w:val="190"/>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5"/>
        <w:gridCol w:w="5527"/>
      </w:tblGrid>
      <w:tr w:rsidR="00582A32" w:rsidRPr="00582A32" w14:paraId="7136C29C" w14:textId="77777777" w:rsidTr="00077981">
        <w:trPr>
          <w:trHeight w:val="448"/>
        </w:trPr>
        <w:tc>
          <w:tcPr>
            <w:tcW w:w="2283" w:type="pct"/>
          </w:tcPr>
          <w:p w14:paraId="7070FAA1" w14:textId="77777777" w:rsidR="00945ABD" w:rsidRPr="00077981" w:rsidRDefault="00945ABD" w:rsidP="00582A32">
            <w:pPr>
              <w:rPr>
                <w:sz w:val="28"/>
                <w:szCs w:val="28"/>
              </w:rPr>
            </w:pPr>
          </w:p>
          <w:p w14:paraId="41F22095" w14:textId="399C4A37" w:rsidR="00582A32" w:rsidRPr="00077981" w:rsidRDefault="00582A32" w:rsidP="00582A32">
            <w:pPr>
              <w:rPr>
                <w:sz w:val="28"/>
                <w:szCs w:val="28"/>
              </w:rPr>
            </w:pPr>
            <w:r w:rsidRPr="00077981">
              <w:rPr>
                <w:sz w:val="28"/>
                <w:szCs w:val="28"/>
              </w:rPr>
              <w:t>Управляющ</w:t>
            </w:r>
            <w:r w:rsidR="00B67888" w:rsidRPr="00077981">
              <w:rPr>
                <w:sz w:val="28"/>
                <w:szCs w:val="28"/>
              </w:rPr>
              <w:t>ий</w:t>
            </w:r>
            <w:r w:rsidRPr="00077981">
              <w:rPr>
                <w:sz w:val="28"/>
                <w:szCs w:val="28"/>
              </w:rPr>
              <w:t xml:space="preserve"> делами</w:t>
            </w:r>
          </w:p>
          <w:p w14:paraId="00D8BDCA" w14:textId="77777777" w:rsidR="00582A32" w:rsidRPr="00077981" w:rsidRDefault="00582A32" w:rsidP="00582A32">
            <w:pPr>
              <w:rPr>
                <w:sz w:val="28"/>
                <w:szCs w:val="28"/>
              </w:rPr>
            </w:pPr>
            <w:r w:rsidRPr="00077981">
              <w:rPr>
                <w:sz w:val="28"/>
                <w:szCs w:val="28"/>
              </w:rPr>
              <w:t>Администрации Октябрьского района</w:t>
            </w:r>
          </w:p>
        </w:tc>
        <w:tc>
          <w:tcPr>
            <w:tcW w:w="2717" w:type="pct"/>
          </w:tcPr>
          <w:p w14:paraId="15F590B4" w14:textId="77777777" w:rsidR="00582A32" w:rsidRPr="00077981" w:rsidRDefault="00582A32" w:rsidP="00582A32">
            <w:pPr>
              <w:jc w:val="both"/>
              <w:rPr>
                <w:sz w:val="28"/>
                <w:szCs w:val="28"/>
              </w:rPr>
            </w:pPr>
          </w:p>
          <w:p w14:paraId="08BD0437" w14:textId="77777777" w:rsidR="00582A32" w:rsidRPr="00077981" w:rsidRDefault="00582A32" w:rsidP="00582A32">
            <w:pPr>
              <w:jc w:val="both"/>
              <w:rPr>
                <w:sz w:val="28"/>
                <w:szCs w:val="28"/>
              </w:rPr>
            </w:pPr>
          </w:p>
          <w:p w14:paraId="56576126" w14:textId="2A85B620" w:rsidR="00582A32" w:rsidRPr="00077981" w:rsidRDefault="00582A32" w:rsidP="00077981">
            <w:pPr>
              <w:jc w:val="right"/>
              <w:rPr>
                <w:sz w:val="28"/>
                <w:szCs w:val="28"/>
              </w:rPr>
            </w:pPr>
            <w:r w:rsidRPr="00077981">
              <w:rPr>
                <w:sz w:val="28"/>
                <w:szCs w:val="28"/>
              </w:rPr>
              <w:t xml:space="preserve">    </w:t>
            </w:r>
            <w:r w:rsidR="00945ABD" w:rsidRPr="00077981">
              <w:rPr>
                <w:sz w:val="28"/>
                <w:szCs w:val="28"/>
              </w:rPr>
              <w:t xml:space="preserve">        </w:t>
            </w:r>
            <w:r w:rsidR="00A1451D" w:rsidRPr="00077981">
              <w:rPr>
                <w:sz w:val="28"/>
                <w:szCs w:val="28"/>
              </w:rPr>
              <w:t xml:space="preserve">       </w:t>
            </w:r>
            <w:r w:rsidR="001A4D8E" w:rsidRPr="00077981">
              <w:rPr>
                <w:sz w:val="28"/>
                <w:szCs w:val="28"/>
              </w:rPr>
              <w:t xml:space="preserve">    </w:t>
            </w:r>
            <w:r w:rsidR="00A1451D" w:rsidRPr="00077981">
              <w:rPr>
                <w:sz w:val="28"/>
                <w:szCs w:val="28"/>
              </w:rPr>
              <w:t xml:space="preserve">  </w:t>
            </w:r>
            <w:r w:rsidR="00945ABD" w:rsidRPr="00077981">
              <w:rPr>
                <w:sz w:val="28"/>
                <w:szCs w:val="28"/>
              </w:rPr>
              <w:t xml:space="preserve"> </w:t>
            </w:r>
            <w:r w:rsidRPr="00077981">
              <w:rPr>
                <w:sz w:val="28"/>
                <w:szCs w:val="28"/>
              </w:rPr>
              <w:t xml:space="preserve">                   </w:t>
            </w:r>
            <w:r w:rsidR="00B67888" w:rsidRPr="00077981">
              <w:rPr>
                <w:sz w:val="28"/>
                <w:szCs w:val="28"/>
              </w:rPr>
              <w:t>Н.В.</w:t>
            </w:r>
            <w:r w:rsidR="00A1451D" w:rsidRPr="00077981">
              <w:rPr>
                <w:sz w:val="28"/>
                <w:szCs w:val="28"/>
              </w:rPr>
              <w:t xml:space="preserve"> Сорочинская</w:t>
            </w:r>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613D2D6" w14:textId="77777777" w:rsidR="000E2C5B" w:rsidRDefault="000E2C5B" w:rsidP="00D85849">
      <w:r>
        <w:separator/>
      </w:r>
    </w:p>
  </w:endnote>
  <w:endnote w:type="continuationSeparator" w:id="0">
    <w:p w14:paraId="5A0A7125" w14:textId="77777777" w:rsidR="000E2C5B" w:rsidRDefault="000E2C5B"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14">
    <w:altName w:val="Times New Roman"/>
    <w:panose1 w:val="00000000000000000000"/>
    <w:charset w:val="00"/>
    <w:family w:val="roman"/>
    <w:notTrueType/>
    <w:pitch w:val="default"/>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charset w:val="80"/>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1FE63" w14:textId="77777777" w:rsidR="000E2C5B" w:rsidRDefault="000E2C5B" w:rsidP="00D85849">
      <w:r>
        <w:separator/>
      </w:r>
    </w:p>
  </w:footnote>
  <w:footnote w:type="continuationSeparator" w:id="0">
    <w:p w14:paraId="3C8D4AEA" w14:textId="77777777" w:rsidR="000E2C5B" w:rsidRDefault="000E2C5B"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8A5A07">
      <w:rPr>
        <w:noProof/>
      </w:rPr>
      <w:t>5</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45AEB"/>
    <w:rsid w:val="000753EA"/>
    <w:rsid w:val="00077981"/>
    <w:rsid w:val="000857C8"/>
    <w:rsid w:val="000C24CC"/>
    <w:rsid w:val="000D0C7D"/>
    <w:rsid w:val="000E2C5B"/>
    <w:rsid w:val="000E3289"/>
    <w:rsid w:val="00102365"/>
    <w:rsid w:val="001027EB"/>
    <w:rsid w:val="001156D9"/>
    <w:rsid w:val="001322C1"/>
    <w:rsid w:val="00162DA3"/>
    <w:rsid w:val="0017166A"/>
    <w:rsid w:val="001718F6"/>
    <w:rsid w:val="0017440E"/>
    <w:rsid w:val="00191790"/>
    <w:rsid w:val="00194AE1"/>
    <w:rsid w:val="001A4D8E"/>
    <w:rsid w:val="001B0625"/>
    <w:rsid w:val="001C46BF"/>
    <w:rsid w:val="001D2448"/>
    <w:rsid w:val="001E480B"/>
    <w:rsid w:val="001E7132"/>
    <w:rsid w:val="00204061"/>
    <w:rsid w:val="0020569F"/>
    <w:rsid w:val="00215D53"/>
    <w:rsid w:val="00217EA4"/>
    <w:rsid w:val="0022324C"/>
    <w:rsid w:val="00225029"/>
    <w:rsid w:val="00227683"/>
    <w:rsid w:val="00240182"/>
    <w:rsid w:val="002807D5"/>
    <w:rsid w:val="002951E1"/>
    <w:rsid w:val="00295B76"/>
    <w:rsid w:val="002B0D13"/>
    <w:rsid w:val="002B56BA"/>
    <w:rsid w:val="002C0E3F"/>
    <w:rsid w:val="002C6AD9"/>
    <w:rsid w:val="002E0CB9"/>
    <w:rsid w:val="002E777D"/>
    <w:rsid w:val="002E7C85"/>
    <w:rsid w:val="00304CFB"/>
    <w:rsid w:val="003072C8"/>
    <w:rsid w:val="0032055B"/>
    <w:rsid w:val="00321491"/>
    <w:rsid w:val="00321C40"/>
    <w:rsid w:val="00341AE0"/>
    <w:rsid w:val="00371C59"/>
    <w:rsid w:val="003A192A"/>
    <w:rsid w:val="003A33D8"/>
    <w:rsid w:val="003C3E6B"/>
    <w:rsid w:val="003E66E0"/>
    <w:rsid w:val="003F3AB2"/>
    <w:rsid w:val="0040532C"/>
    <w:rsid w:val="004070C4"/>
    <w:rsid w:val="00417225"/>
    <w:rsid w:val="0044286D"/>
    <w:rsid w:val="004451D9"/>
    <w:rsid w:val="004502C5"/>
    <w:rsid w:val="00470850"/>
    <w:rsid w:val="00490B67"/>
    <w:rsid w:val="00492AC7"/>
    <w:rsid w:val="004B099F"/>
    <w:rsid w:val="004B296C"/>
    <w:rsid w:val="004B3CF6"/>
    <w:rsid w:val="004B74D8"/>
    <w:rsid w:val="004D6C2E"/>
    <w:rsid w:val="004E360D"/>
    <w:rsid w:val="00517BE3"/>
    <w:rsid w:val="00523FFB"/>
    <w:rsid w:val="00526A5C"/>
    <w:rsid w:val="00536250"/>
    <w:rsid w:val="00544CBB"/>
    <w:rsid w:val="0055429E"/>
    <w:rsid w:val="005566AA"/>
    <w:rsid w:val="00582A32"/>
    <w:rsid w:val="005B153E"/>
    <w:rsid w:val="005F46C8"/>
    <w:rsid w:val="006354E1"/>
    <w:rsid w:val="00662C9F"/>
    <w:rsid w:val="006860EA"/>
    <w:rsid w:val="006905F0"/>
    <w:rsid w:val="00691FD1"/>
    <w:rsid w:val="00692BD8"/>
    <w:rsid w:val="006A483B"/>
    <w:rsid w:val="006D7F66"/>
    <w:rsid w:val="006F1942"/>
    <w:rsid w:val="00701FE8"/>
    <w:rsid w:val="007122B3"/>
    <w:rsid w:val="00722309"/>
    <w:rsid w:val="00732995"/>
    <w:rsid w:val="007540E2"/>
    <w:rsid w:val="00762830"/>
    <w:rsid w:val="00766DD0"/>
    <w:rsid w:val="00785518"/>
    <w:rsid w:val="00787A8D"/>
    <w:rsid w:val="007A72AF"/>
    <w:rsid w:val="007B0644"/>
    <w:rsid w:val="007B53E2"/>
    <w:rsid w:val="007D3037"/>
    <w:rsid w:val="007D70F5"/>
    <w:rsid w:val="00812A42"/>
    <w:rsid w:val="00814DF0"/>
    <w:rsid w:val="00836260"/>
    <w:rsid w:val="0083771E"/>
    <w:rsid w:val="00855624"/>
    <w:rsid w:val="00862860"/>
    <w:rsid w:val="00874CAC"/>
    <w:rsid w:val="00874E34"/>
    <w:rsid w:val="00884458"/>
    <w:rsid w:val="00890359"/>
    <w:rsid w:val="00892BD9"/>
    <w:rsid w:val="0089465F"/>
    <w:rsid w:val="008A5A07"/>
    <w:rsid w:val="008D4FC0"/>
    <w:rsid w:val="008D63F5"/>
    <w:rsid w:val="008E7475"/>
    <w:rsid w:val="00904B85"/>
    <w:rsid w:val="00907479"/>
    <w:rsid w:val="00945ABD"/>
    <w:rsid w:val="00971430"/>
    <w:rsid w:val="009A44FE"/>
    <w:rsid w:val="00A01771"/>
    <w:rsid w:val="00A028A8"/>
    <w:rsid w:val="00A1364A"/>
    <w:rsid w:val="00A1451D"/>
    <w:rsid w:val="00A1554A"/>
    <w:rsid w:val="00A23804"/>
    <w:rsid w:val="00A3720D"/>
    <w:rsid w:val="00A561F7"/>
    <w:rsid w:val="00AA3F89"/>
    <w:rsid w:val="00AA5925"/>
    <w:rsid w:val="00AC1BFF"/>
    <w:rsid w:val="00AD23EB"/>
    <w:rsid w:val="00AD29FA"/>
    <w:rsid w:val="00B21A9C"/>
    <w:rsid w:val="00B26096"/>
    <w:rsid w:val="00B265D7"/>
    <w:rsid w:val="00B512A2"/>
    <w:rsid w:val="00B578C2"/>
    <w:rsid w:val="00B6067F"/>
    <w:rsid w:val="00B62AEA"/>
    <w:rsid w:val="00B62E4F"/>
    <w:rsid w:val="00B67888"/>
    <w:rsid w:val="00B93D4D"/>
    <w:rsid w:val="00BA595F"/>
    <w:rsid w:val="00BD1AEC"/>
    <w:rsid w:val="00BE2D43"/>
    <w:rsid w:val="00BE4B74"/>
    <w:rsid w:val="00BF412F"/>
    <w:rsid w:val="00BF6C1C"/>
    <w:rsid w:val="00C04824"/>
    <w:rsid w:val="00C20D0F"/>
    <w:rsid w:val="00C27D09"/>
    <w:rsid w:val="00C6546F"/>
    <w:rsid w:val="00C972E3"/>
    <w:rsid w:val="00CE751E"/>
    <w:rsid w:val="00CE7934"/>
    <w:rsid w:val="00CF1A41"/>
    <w:rsid w:val="00D27296"/>
    <w:rsid w:val="00D411AF"/>
    <w:rsid w:val="00D51ABC"/>
    <w:rsid w:val="00D73D77"/>
    <w:rsid w:val="00D85849"/>
    <w:rsid w:val="00DA3957"/>
    <w:rsid w:val="00DA5695"/>
    <w:rsid w:val="00DC29F5"/>
    <w:rsid w:val="00DD05BB"/>
    <w:rsid w:val="00DF5DED"/>
    <w:rsid w:val="00E04460"/>
    <w:rsid w:val="00E05696"/>
    <w:rsid w:val="00E37570"/>
    <w:rsid w:val="00E62EEF"/>
    <w:rsid w:val="00E65876"/>
    <w:rsid w:val="00E71882"/>
    <w:rsid w:val="00E95E4E"/>
    <w:rsid w:val="00EB292E"/>
    <w:rsid w:val="00EB5FAA"/>
    <w:rsid w:val="00ED133E"/>
    <w:rsid w:val="00EF031D"/>
    <w:rsid w:val="00EF681F"/>
    <w:rsid w:val="00F123AD"/>
    <w:rsid w:val="00F17382"/>
    <w:rsid w:val="00F20D3B"/>
    <w:rsid w:val="00F37F00"/>
    <w:rsid w:val="00F46319"/>
    <w:rsid w:val="00F47143"/>
    <w:rsid w:val="00F54170"/>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2C271-6C30-486C-9137-5FD581330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835</Words>
  <Characters>4766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2024-06-17T10:18:00Z</cp:lastPrinted>
  <dcterms:created xsi:type="dcterms:W3CDTF">2025-11-18T13:50:00Z</dcterms:created>
  <dcterms:modified xsi:type="dcterms:W3CDTF">2025-11-18T13:50:00Z</dcterms:modified>
</cp:coreProperties>
</file>