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D7D39" w:rsidRDefault="00FD7D39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FD7D39">
              <w:rPr>
                <w:b/>
                <w:noProof/>
                <w:sz w:val="28"/>
              </w:rPr>
              <w:t>07.02.2025</w:t>
            </w:r>
          </w:p>
        </w:tc>
        <w:tc>
          <w:tcPr>
            <w:tcW w:w="1696" w:type="pct"/>
            <w:gridSpan w:val="2"/>
          </w:tcPr>
          <w:p w:rsidR="008D4FC0" w:rsidRPr="00FD7D39" w:rsidRDefault="00FD7D39" w:rsidP="00FD7D39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FD7D39">
              <w:rPr>
                <w:b/>
                <w:sz w:val="28"/>
                <w:szCs w:val="36"/>
              </w:rPr>
              <w:t>№ 151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757241" w:rsidTr="008D4FC0">
        <w:trPr>
          <w:trHeight w:val="428"/>
        </w:trPr>
        <w:tc>
          <w:tcPr>
            <w:tcW w:w="2500" w:type="pct"/>
            <w:gridSpan w:val="2"/>
          </w:tcPr>
          <w:p w:rsidR="008D4FC0" w:rsidRPr="00757241" w:rsidRDefault="00757241" w:rsidP="00FD7D39">
            <w:pPr>
              <w:spacing w:after="120"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757241">
              <w:rPr>
                <w:b/>
                <w:sz w:val="28"/>
                <w:szCs w:val="28"/>
              </w:rPr>
              <w:t>О внесении изменений в  состав муниципальной комиссии по проведению конкурсного отбора инициативных проектов Октябрьского района</w:t>
            </w:r>
          </w:p>
        </w:tc>
        <w:tc>
          <w:tcPr>
            <w:tcW w:w="2500" w:type="pct"/>
            <w:gridSpan w:val="2"/>
          </w:tcPr>
          <w:p w:rsidR="008D4FC0" w:rsidRPr="00757241" w:rsidRDefault="008D4FC0" w:rsidP="00FD7D39">
            <w:pPr>
              <w:spacing w:after="120"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 w:rsidP="00FD7D39">
      <w:pPr>
        <w:spacing w:after="120" w:line="276" w:lineRule="auto"/>
        <w:jc w:val="center"/>
        <w:rPr>
          <w:sz w:val="28"/>
          <w:szCs w:val="28"/>
        </w:rPr>
      </w:pPr>
    </w:p>
    <w:p w:rsidR="00FD7D39" w:rsidRPr="00757241" w:rsidRDefault="00FD7D39" w:rsidP="00FD7D39">
      <w:pPr>
        <w:spacing w:after="120" w:line="276" w:lineRule="auto"/>
        <w:jc w:val="center"/>
        <w:rPr>
          <w:sz w:val="28"/>
          <w:szCs w:val="28"/>
        </w:rPr>
      </w:pPr>
    </w:p>
    <w:p w:rsidR="00757241" w:rsidRPr="00757241" w:rsidRDefault="00757241" w:rsidP="00FD7D39">
      <w:pPr>
        <w:spacing w:after="120" w:line="276" w:lineRule="auto"/>
        <w:ind w:firstLine="709"/>
        <w:jc w:val="both"/>
        <w:rPr>
          <w:sz w:val="28"/>
          <w:szCs w:val="28"/>
        </w:rPr>
      </w:pPr>
      <w:r w:rsidRPr="00757241">
        <w:rPr>
          <w:sz w:val="28"/>
          <w:szCs w:val="28"/>
        </w:rPr>
        <w:t>В целях реализации Областного закона от 01.08.2019 №178 – ЗС «Об инициативных проектах», постановления Правительства Ростовской области от 05.04.2021 № 280 «О некоторых мерах по реализации Областного закона от 01.08.2019 № 178 – ЗС», руководствуясь частью 9 статьи 52 Устава муниципального образования «Октябрьский район»,</w:t>
      </w:r>
    </w:p>
    <w:p w:rsidR="008D4FC0" w:rsidRDefault="008D4FC0" w:rsidP="00FD7D39">
      <w:pPr>
        <w:spacing w:after="120"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FD7D39">
      <w:pPr>
        <w:pStyle w:val="210"/>
        <w:spacing w:after="120"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57241" w:rsidRDefault="008D4FC0" w:rsidP="00FD7D39">
      <w:pPr>
        <w:spacing w:after="120" w:line="276" w:lineRule="auto"/>
        <w:jc w:val="center"/>
        <w:rPr>
          <w:sz w:val="28"/>
        </w:rPr>
      </w:pPr>
    </w:p>
    <w:p w:rsidR="00757241" w:rsidRPr="00757241" w:rsidRDefault="00757241" w:rsidP="00FD7D39">
      <w:pPr>
        <w:pStyle w:val="10"/>
        <w:spacing w:before="0" w:line="276" w:lineRule="auto"/>
        <w:ind w:firstLine="709"/>
        <w:rPr>
          <w:rFonts w:ascii="Times New Roman" w:hAnsi="Times New Roman"/>
          <w:b w:val="0"/>
          <w:sz w:val="28"/>
          <w:szCs w:val="28"/>
        </w:rPr>
      </w:pPr>
      <w:r w:rsidRPr="00757241">
        <w:rPr>
          <w:rFonts w:ascii="Times New Roman" w:hAnsi="Times New Roman"/>
          <w:b w:val="0"/>
          <w:sz w:val="28"/>
          <w:szCs w:val="28"/>
        </w:rPr>
        <w:t>1. Внести изменения в состав муниципальной комиссии по проведению конкурсного отбора инициативных проектов Октябрьского района, согласно приложению</w:t>
      </w:r>
      <w:bookmarkStart w:id="2" w:name="_GoBack"/>
      <w:bookmarkEnd w:id="2"/>
      <w:r w:rsidRPr="00757241">
        <w:rPr>
          <w:rFonts w:ascii="Times New Roman" w:hAnsi="Times New Roman"/>
          <w:b w:val="0"/>
          <w:sz w:val="28"/>
          <w:szCs w:val="28"/>
        </w:rPr>
        <w:t>.</w:t>
      </w:r>
    </w:p>
    <w:p w:rsidR="00757241" w:rsidRPr="00757241" w:rsidRDefault="00757241" w:rsidP="00FD7D39">
      <w:pPr>
        <w:spacing w:after="120" w:line="276" w:lineRule="auto"/>
        <w:ind w:firstLine="708"/>
        <w:jc w:val="both"/>
        <w:rPr>
          <w:sz w:val="28"/>
          <w:szCs w:val="28"/>
        </w:rPr>
      </w:pPr>
      <w:r w:rsidRPr="00757241">
        <w:rPr>
          <w:sz w:val="28"/>
          <w:szCs w:val="28"/>
        </w:rPr>
        <w:t>2. 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57241" w:rsidRPr="00757241" w:rsidRDefault="00757241" w:rsidP="00FD7D39">
      <w:pPr>
        <w:spacing w:after="120" w:line="276" w:lineRule="auto"/>
        <w:ind w:firstLine="709"/>
        <w:jc w:val="both"/>
        <w:rPr>
          <w:sz w:val="28"/>
          <w:szCs w:val="28"/>
          <w:lang w:eastAsia="ar-SA"/>
        </w:rPr>
      </w:pPr>
      <w:r w:rsidRPr="00757241">
        <w:rPr>
          <w:sz w:val="28"/>
          <w:szCs w:val="28"/>
        </w:rPr>
        <w:lastRenderedPageBreak/>
        <w:t xml:space="preserve">3. </w:t>
      </w:r>
      <w:proofErr w:type="gramStart"/>
      <w:r w:rsidRPr="00757241">
        <w:rPr>
          <w:sz w:val="28"/>
          <w:szCs w:val="28"/>
        </w:rPr>
        <w:t>Контроль за</w:t>
      </w:r>
      <w:proofErr w:type="gramEnd"/>
      <w:r w:rsidRPr="00757241">
        <w:rPr>
          <w:sz w:val="28"/>
          <w:szCs w:val="28"/>
        </w:rPr>
        <w:t xml:space="preserve"> исполнением настоящего постановления </w:t>
      </w:r>
      <w:r w:rsidRPr="00757241">
        <w:rPr>
          <w:sz w:val="28"/>
          <w:szCs w:val="28"/>
          <w:lang w:eastAsia="ar-SA"/>
        </w:rPr>
        <w:t xml:space="preserve">возложить на заместителя главы Администрации Октябрьского района </w:t>
      </w:r>
      <w:proofErr w:type="spellStart"/>
      <w:r w:rsidRPr="00757241">
        <w:rPr>
          <w:sz w:val="28"/>
          <w:szCs w:val="28"/>
          <w:lang w:eastAsia="ar-SA"/>
        </w:rPr>
        <w:t>Байздренко</w:t>
      </w:r>
      <w:proofErr w:type="spellEnd"/>
      <w:r w:rsidRPr="00757241">
        <w:rPr>
          <w:sz w:val="28"/>
          <w:szCs w:val="28"/>
          <w:lang w:eastAsia="ar-SA"/>
        </w:rPr>
        <w:t xml:space="preserve"> А.С.</w:t>
      </w:r>
    </w:p>
    <w:p w:rsidR="00757241" w:rsidRDefault="00757241" w:rsidP="00FD7D39">
      <w:pPr>
        <w:spacing w:after="120" w:line="276" w:lineRule="auto"/>
        <w:rPr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D7D39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FD7D39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757241" w:rsidRPr="00860E72" w:rsidRDefault="00757241" w:rsidP="00757241">
            <w:pPr>
              <w:tabs>
                <w:tab w:val="left" w:pos="3640"/>
              </w:tabs>
              <w:rPr>
                <w:sz w:val="28"/>
                <w:szCs w:val="28"/>
              </w:rPr>
            </w:pPr>
            <w:r w:rsidRPr="00860E72">
              <w:rPr>
                <w:sz w:val="28"/>
                <w:szCs w:val="28"/>
              </w:rPr>
              <w:t>Постановление вносит отдел</w:t>
            </w:r>
          </w:p>
          <w:p w:rsidR="00757241" w:rsidRPr="00860E72" w:rsidRDefault="00757241" w:rsidP="00757241">
            <w:pPr>
              <w:jc w:val="both"/>
              <w:rPr>
                <w:sz w:val="28"/>
                <w:szCs w:val="28"/>
              </w:rPr>
            </w:pPr>
            <w:r w:rsidRPr="00860E72">
              <w:rPr>
                <w:sz w:val="28"/>
                <w:szCs w:val="28"/>
              </w:rPr>
              <w:t>социально политических коммуникаций</w:t>
            </w:r>
          </w:p>
          <w:p w:rsidR="00757241" w:rsidRPr="00860E72" w:rsidRDefault="00757241" w:rsidP="00757241">
            <w:pPr>
              <w:jc w:val="both"/>
              <w:rPr>
                <w:sz w:val="28"/>
                <w:szCs w:val="28"/>
              </w:rPr>
            </w:pPr>
            <w:r w:rsidRPr="00860E72">
              <w:rPr>
                <w:sz w:val="28"/>
                <w:szCs w:val="28"/>
              </w:rPr>
              <w:t>Администрации Октябрьского района</w:t>
            </w:r>
          </w:p>
          <w:p w:rsidR="0017440E" w:rsidRPr="00860E72" w:rsidRDefault="0017440E" w:rsidP="0017440E">
            <w:pPr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p w:rsidR="00757241" w:rsidRDefault="00757241" w:rsidP="00FD7D39">
      <w:pPr>
        <w:rPr>
          <w:sz w:val="20"/>
        </w:rPr>
      </w:pPr>
    </w:p>
    <w:p w:rsidR="00FD7D39" w:rsidRDefault="00FD7D39" w:rsidP="00FD7D39">
      <w:pPr>
        <w:rPr>
          <w:sz w:val="20"/>
        </w:rPr>
      </w:pPr>
    </w:p>
    <w:p w:rsidR="00757241" w:rsidRDefault="00757241" w:rsidP="007D70F5">
      <w:pPr>
        <w:ind w:left="709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57241" w:rsidTr="00757241">
        <w:trPr>
          <w:trHeight w:val="278"/>
        </w:trPr>
        <w:tc>
          <w:tcPr>
            <w:tcW w:w="4927" w:type="dxa"/>
          </w:tcPr>
          <w:p w:rsidR="00757241" w:rsidRDefault="00757241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927" w:type="dxa"/>
          </w:tcPr>
          <w:p w:rsidR="00757241" w:rsidRDefault="00757241" w:rsidP="00757241">
            <w:pPr>
              <w:jc w:val="center"/>
              <w:rPr>
                <w:rFonts w:eastAsia="Calibri"/>
                <w:sz w:val="28"/>
                <w:szCs w:val="28"/>
              </w:rPr>
            </w:pPr>
          </w:p>
          <w:p w:rsidR="00757241" w:rsidRDefault="00757241" w:rsidP="00757241">
            <w:pPr>
              <w:jc w:val="center"/>
              <w:rPr>
                <w:rFonts w:eastAsia="Calibri"/>
                <w:szCs w:val="28"/>
              </w:rPr>
            </w:pPr>
          </w:p>
          <w:p w:rsidR="00757241" w:rsidRDefault="00757241" w:rsidP="00757241">
            <w:pPr>
              <w:jc w:val="center"/>
              <w:rPr>
                <w:rFonts w:eastAsia="Calibri"/>
                <w:szCs w:val="28"/>
              </w:rPr>
            </w:pPr>
          </w:p>
          <w:p w:rsidR="00757241" w:rsidRPr="00860E72" w:rsidRDefault="00757241" w:rsidP="00757241">
            <w:pPr>
              <w:jc w:val="center"/>
              <w:rPr>
                <w:rFonts w:eastAsia="Calibri"/>
                <w:sz w:val="28"/>
                <w:szCs w:val="28"/>
              </w:rPr>
            </w:pPr>
            <w:r w:rsidRPr="00860E72">
              <w:rPr>
                <w:rFonts w:eastAsia="Calibri"/>
                <w:sz w:val="28"/>
                <w:szCs w:val="28"/>
              </w:rPr>
              <w:t xml:space="preserve">Приложение </w:t>
            </w:r>
          </w:p>
          <w:p w:rsidR="00757241" w:rsidRPr="00860E72" w:rsidRDefault="00757241" w:rsidP="00757241">
            <w:pPr>
              <w:jc w:val="center"/>
              <w:rPr>
                <w:rFonts w:eastAsia="Calibri"/>
                <w:sz w:val="28"/>
                <w:szCs w:val="28"/>
              </w:rPr>
            </w:pPr>
            <w:r w:rsidRPr="00860E72">
              <w:rPr>
                <w:rFonts w:eastAsia="Calibri"/>
                <w:sz w:val="28"/>
                <w:szCs w:val="28"/>
              </w:rPr>
              <w:t>к постановлению Администрации</w:t>
            </w:r>
          </w:p>
          <w:p w:rsidR="00757241" w:rsidRPr="00860E72" w:rsidRDefault="00757241" w:rsidP="00757241">
            <w:pPr>
              <w:jc w:val="center"/>
              <w:rPr>
                <w:rFonts w:eastAsia="Calibri"/>
                <w:sz w:val="28"/>
                <w:szCs w:val="28"/>
              </w:rPr>
            </w:pPr>
            <w:r w:rsidRPr="00860E72">
              <w:rPr>
                <w:rFonts w:eastAsia="Calibri"/>
                <w:sz w:val="28"/>
                <w:szCs w:val="28"/>
              </w:rPr>
              <w:t>Октябрьского района</w:t>
            </w:r>
          </w:p>
          <w:p w:rsidR="00757241" w:rsidRDefault="00757241" w:rsidP="00FD7D39">
            <w:pPr>
              <w:jc w:val="center"/>
              <w:rPr>
                <w:rFonts w:eastAsia="Calibri"/>
                <w:sz w:val="28"/>
                <w:szCs w:val="28"/>
              </w:rPr>
            </w:pPr>
            <w:r w:rsidRPr="00860E72">
              <w:rPr>
                <w:rFonts w:eastAsia="Calibri"/>
                <w:sz w:val="28"/>
                <w:szCs w:val="28"/>
              </w:rPr>
              <w:t xml:space="preserve">от </w:t>
            </w:r>
            <w:r w:rsidR="00FD7D39">
              <w:rPr>
                <w:rFonts w:eastAsia="Calibri"/>
                <w:sz w:val="28"/>
                <w:szCs w:val="28"/>
              </w:rPr>
              <w:t>07.02</w:t>
            </w:r>
            <w:r w:rsidRPr="00860E72">
              <w:rPr>
                <w:rFonts w:eastAsia="Calibri"/>
                <w:sz w:val="28"/>
                <w:szCs w:val="28"/>
              </w:rPr>
              <w:t>.2025</w:t>
            </w:r>
            <w:r w:rsidR="00FD7D39">
              <w:rPr>
                <w:rFonts w:eastAsia="Calibri"/>
                <w:sz w:val="28"/>
                <w:szCs w:val="28"/>
              </w:rPr>
              <w:t xml:space="preserve"> </w:t>
            </w:r>
            <w:r w:rsidRPr="00860E72">
              <w:rPr>
                <w:rFonts w:eastAsia="Calibri"/>
                <w:sz w:val="28"/>
                <w:szCs w:val="28"/>
              </w:rPr>
              <w:t xml:space="preserve">№ </w:t>
            </w:r>
            <w:r w:rsidR="00FD7D39">
              <w:rPr>
                <w:rFonts w:eastAsia="Calibri"/>
                <w:sz w:val="28"/>
                <w:szCs w:val="28"/>
              </w:rPr>
              <w:t>151</w:t>
            </w:r>
          </w:p>
        </w:tc>
      </w:tr>
    </w:tbl>
    <w:p w:rsidR="00757241" w:rsidRDefault="00757241" w:rsidP="00757241">
      <w:pPr>
        <w:jc w:val="center"/>
        <w:outlineLvl w:val="2"/>
        <w:rPr>
          <w:b/>
          <w:bCs/>
          <w:sz w:val="28"/>
          <w:szCs w:val="28"/>
        </w:rPr>
      </w:pPr>
    </w:p>
    <w:p w:rsidR="00757241" w:rsidRPr="00757241" w:rsidRDefault="00757241" w:rsidP="00757241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757241" w:rsidRPr="00757241" w:rsidRDefault="00757241" w:rsidP="00757241">
      <w:pPr>
        <w:jc w:val="center"/>
        <w:outlineLvl w:val="2"/>
        <w:rPr>
          <w:bCs/>
          <w:sz w:val="28"/>
          <w:szCs w:val="28"/>
        </w:rPr>
      </w:pPr>
      <w:r w:rsidRPr="00757241">
        <w:rPr>
          <w:bCs/>
          <w:sz w:val="28"/>
          <w:szCs w:val="28"/>
        </w:rPr>
        <w:t>СОСТАВ</w:t>
      </w:r>
    </w:p>
    <w:p w:rsidR="00757241" w:rsidRPr="00757241" w:rsidRDefault="00757241" w:rsidP="00757241">
      <w:pPr>
        <w:pStyle w:val="1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757241">
        <w:rPr>
          <w:rFonts w:ascii="Times New Roman" w:hAnsi="Times New Roman"/>
          <w:b w:val="0"/>
          <w:sz w:val="28"/>
          <w:szCs w:val="28"/>
        </w:rPr>
        <w:t>муниципальной комиссии по проведению конкурсного отбора</w:t>
      </w:r>
    </w:p>
    <w:p w:rsidR="00757241" w:rsidRPr="00757241" w:rsidRDefault="00757241" w:rsidP="00757241">
      <w:pPr>
        <w:pStyle w:val="1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757241">
        <w:rPr>
          <w:rFonts w:ascii="Times New Roman" w:hAnsi="Times New Roman"/>
          <w:b w:val="0"/>
          <w:sz w:val="28"/>
          <w:szCs w:val="28"/>
        </w:rPr>
        <w:t>инициативных проектов Октябрьского района</w:t>
      </w:r>
    </w:p>
    <w:p w:rsidR="00757241" w:rsidRPr="00757241" w:rsidRDefault="00757241" w:rsidP="00757241">
      <w:pPr>
        <w:rPr>
          <w:sz w:val="28"/>
          <w:szCs w:val="28"/>
          <w:lang w:eastAsia="en-US"/>
        </w:rPr>
      </w:pPr>
    </w:p>
    <w:p w:rsidR="00757241" w:rsidRPr="00757241" w:rsidRDefault="00757241" w:rsidP="00757241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369"/>
        <w:gridCol w:w="6378"/>
      </w:tblGrid>
      <w:tr w:rsidR="00757241" w:rsidRPr="00757241" w:rsidTr="00757241">
        <w:tc>
          <w:tcPr>
            <w:tcW w:w="3369" w:type="dxa"/>
            <w:hideMark/>
          </w:tcPr>
          <w:p w:rsidR="00757241" w:rsidRPr="00757241" w:rsidRDefault="00757241">
            <w:pPr>
              <w:rPr>
                <w:sz w:val="28"/>
                <w:szCs w:val="28"/>
              </w:rPr>
            </w:pPr>
            <w:proofErr w:type="spellStart"/>
            <w:r w:rsidRPr="00757241">
              <w:rPr>
                <w:sz w:val="28"/>
                <w:szCs w:val="28"/>
              </w:rPr>
              <w:t>Байздренко</w:t>
            </w:r>
            <w:proofErr w:type="spellEnd"/>
          </w:p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Александр Сергеевич</w:t>
            </w:r>
          </w:p>
        </w:tc>
        <w:tc>
          <w:tcPr>
            <w:tcW w:w="6378" w:type="dxa"/>
          </w:tcPr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- заместитель главы Администрации Октябрьского района, председатель комиссии;</w:t>
            </w:r>
          </w:p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</w:p>
        </w:tc>
      </w:tr>
      <w:tr w:rsidR="00757241" w:rsidRPr="00757241" w:rsidTr="00757241">
        <w:tc>
          <w:tcPr>
            <w:tcW w:w="3369" w:type="dxa"/>
            <w:hideMark/>
          </w:tcPr>
          <w:p w:rsidR="00757241" w:rsidRPr="00757241" w:rsidRDefault="00757241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proofErr w:type="spellStart"/>
            <w:r w:rsidRPr="00757241">
              <w:rPr>
                <w:sz w:val="28"/>
                <w:szCs w:val="28"/>
              </w:rPr>
              <w:t>Палько</w:t>
            </w:r>
            <w:proofErr w:type="spellEnd"/>
          </w:p>
          <w:p w:rsidR="00757241" w:rsidRPr="00757241" w:rsidRDefault="00757241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 xml:space="preserve">Андрей Владимирович </w:t>
            </w:r>
          </w:p>
        </w:tc>
        <w:tc>
          <w:tcPr>
            <w:tcW w:w="6378" w:type="dxa"/>
          </w:tcPr>
          <w:p w:rsidR="00757241" w:rsidRPr="00757241" w:rsidRDefault="00757241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 xml:space="preserve">- заместитель главы Администрации Октябрьского района, заместитель председателя комиссии; </w:t>
            </w:r>
          </w:p>
          <w:p w:rsidR="00757241" w:rsidRPr="00757241" w:rsidRDefault="00757241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</w:p>
        </w:tc>
      </w:tr>
      <w:tr w:rsidR="00757241" w:rsidRPr="00757241" w:rsidTr="00757241">
        <w:tc>
          <w:tcPr>
            <w:tcW w:w="3369" w:type="dxa"/>
            <w:hideMark/>
          </w:tcPr>
          <w:p w:rsidR="00757241" w:rsidRPr="00757241" w:rsidRDefault="00757241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 xml:space="preserve">Миронова </w:t>
            </w:r>
          </w:p>
          <w:p w:rsidR="00757241" w:rsidRPr="00757241" w:rsidRDefault="00757241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Татьяна Анатольевна</w:t>
            </w:r>
          </w:p>
        </w:tc>
        <w:tc>
          <w:tcPr>
            <w:tcW w:w="6378" w:type="dxa"/>
            <w:hideMark/>
          </w:tcPr>
          <w:p w:rsidR="00757241" w:rsidRPr="00757241" w:rsidRDefault="00757241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 xml:space="preserve"> - начальник отдела социально политических коммуникаций  Администрации Октябрьского района, секретарь комиссии.</w:t>
            </w:r>
          </w:p>
        </w:tc>
      </w:tr>
    </w:tbl>
    <w:p w:rsidR="00757241" w:rsidRPr="00757241" w:rsidRDefault="00757241" w:rsidP="00757241">
      <w:pPr>
        <w:spacing w:line="276" w:lineRule="auto"/>
        <w:rPr>
          <w:sz w:val="28"/>
          <w:szCs w:val="28"/>
        </w:rPr>
      </w:pPr>
    </w:p>
    <w:p w:rsidR="00757241" w:rsidRPr="00757241" w:rsidRDefault="00757241" w:rsidP="00757241">
      <w:pPr>
        <w:spacing w:line="276" w:lineRule="auto"/>
        <w:jc w:val="center"/>
        <w:rPr>
          <w:sz w:val="28"/>
          <w:szCs w:val="28"/>
        </w:rPr>
      </w:pPr>
      <w:r w:rsidRPr="00757241">
        <w:rPr>
          <w:sz w:val="28"/>
          <w:szCs w:val="28"/>
        </w:rPr>
        <w:t>Члены комиссии</w:t>
      </w:r>
    </w:p>
    <w:p w:rsidR="00757241" w:rsidRPr="00757241" w:rsidRDefault="00757241" w:rsidP="00757241">
      <w:pPr>
        <w:spacing w:line="276" w:lineRule="auto"/>
        <w:rPr>
          <w:sz w:val="28"/>
          <w:szCs w:val="28"/>
        </w:rPr>
      </w:pPr>
    </w:p>
    <w:tbl>
      <w:tblPr>
        <w:tblW w:w="9748" w:type="dxa"/>
        <w:tblLook w:val="01E0" w:firstRow="1" w:lastRow="1" w:firstColumn="1" w:lastColumn="1" w:noHBand="0" w:noVBand="0"/>
      </w:tblPr>
      <w:tblGrid>
        <w:gridCol w:w="3369"/>
        <w:gridCol w:w="6379"/>
      </w:tblGrid>
      <w:tr w:rsidR="00757241" w:rsidRPr="00757241" w:rsidTr="00757241">
        <w:trPr>
          <w:trHeight w:val="858"/>
        </w:trPr>
        <w:tc>
          <w:tcPr>
            <w:tcW w:w="3369" w:type="dxa"/>
            <w:hideMark/>
          </w:tcPr>
          <w:p w:rsidR="00757241" w:rsidRPr="00757241" w:rsidRDefault="00757241">
            <w:pPr>
              <w:rPr>
                <w:sz w:val="28"/>
                <w:szCs w:val="28"/>
              </w:rPr>
            </w:pPr>
            <w:proofErr w:type="spellStart"/>
            <w:r w:rsidRPr="00757241">
              <w:rPr>
                <w:sz w:val="28"/>
                <w:szCs w:val="28"/>
              </w:rPr>
              <w:t>Юшковская</w:t>
            </w:r>
            <w:proofErr w:type="spellEnd"/>
          </w:p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379" w:type="dxa"/>
            <w:hideMark/>
          </w:tcPr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- первый заместитель главы Администрации Октябрьского района - начальник ФЭУ;</w:t>
            </w:r>
          </w:p>
        </w:tc>
      </w:tr>
      <w:tr w:rsidR="00757241" w:rsidRPr="00757241" w:rsidTr="00757241">
        <w:trPr>
          <w:trHeight w:val="858"/>
        </w:trPr>
        <w:tc>
          <w:tcPr>
            <w:tcW w:w="3369" w:type="dxa"/>
            <w:hideMark/>
          </w:tcPr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 xml:space="preserve">Герасименко </w:t>
            </w:r>
          </w:p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 xml:space="preserve">Ирина Юрьевна </w:t>
            </w:r>
          </w:p>
        </w:tc>
        <w:tc>
          <w:tcPr>
            <w:tcW w:w="6379" w:type="dxa"/>
            <w:hideMark/>
          </w:tcPr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 xml:space="preserve">- заместитель </w:t>
            </w:r>
            <w:proofErr w:type="gramStart"/>
            <w:r w:rsidRPr="00757241">
              <w:rPr>
                <w:sz w:val="28"/>
                <w:szCs w:val="28"/>
              </w:rPr>
              <w:t>главы Администрации Октябрьского района Администрации Октябрьского района</w:t>
            </w:r>
            <w:proofErr w:type="gramEnd"/>
            <w:r w:rsidRPr="00757241">
              <w:rPr>
                <w:sz w:val="28"/>
                <w:szCs w:val="28"/>
              </w:rPr>
              <w:t>;</w:t>
            </w:r>
          </w:p>
        </w:tc>
      </w:tr>
      <w:tr w:rsidR="00757241" w:rsidRPr="00757241" w:rsidTr="00757241">
        <w:tc>
          <w:tcPr>
            <w:tcW w:w="3369" w:type="dxa"/>
            <w:hideMark/>
          </w:tcPr>
          <w:p w:rsidR="00757241" w:rsidRPr="00757241" w:rsidRDefault="00757241">
            <w:pPr>
              <w:rPr>
                <w:sz w:val="28"/>
                <w:szCs w:val="28"/>
              </w:rPr>
            </w:pPr>
            <w:proofErr w:type="spellStart"/>
            <w:r w:rsidRPr="00757241">
              <w:rPr>
                <w:sz w:val="28"/>
                <w:szCs w:val="28"/>
              </w:rPr>
              <w:t>Сватеев</w:t>
            </w:r>
            <w:proofErr w:type="spellEnd"/>
          </w:p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  <w:shd w:val="clear" w:color="auto" w:fill="FFFFFF"/>
              </w:rPr>
              <w:t>Александр Михайлович</w:t>
            </w:r>
          </w:p>
        </w:tc>
        <w:tc>
          <w:tcPr>
            <w:tcW w:w="6379" w:type="dxa"/>
          </w:tcPr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- начальник муниципального казенного учреждения  "Департамент строительства и жилищно-коммунального хозяйства" Октябрьского района;</w:t>
            </w:r>
          </w:p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</w:p>
        </w:tc>
      </w:tr>
      <w:tr w:rsidR="00757241" w:rsidRPr="00757241" w:rsidTr="00757241">
        <w:tc>
          <w:tcPr>
            <w:tcW w:w="3369" w:type="dxa"/>
            <w:hideMark/>
          </w:tcPr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Прохоренко</w:t>
            </w:r>
          </w:p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 xml:space="preserve">Екатерина Николаевна </w:t>
            </w:r>
          </w:p>
        </w:tc>
        <w:tc>
          <w:tcPr>
            <w:tcW w:w="6379" w:type="dxa"/>
          </w:tcPr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- председатель Комитета по управлению муниципальным имуществом Администрации Октябрьского района;</w:t>
            </w:r>
          </w:p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</w:p>
        </w:tc>
      </w:tr>
      <w:tr w:rsidR="00757241" w:rsidRPr="00757241" w:rsidTr="00757241">
        <w:tc>
          <w:tcPr>
            <w:tcW w:w="3369" w:type="dxa"/>
          </w:tcPr>
          <w:p w:rsidR="00757241" w:rsidRPr="00757241" w:rsidRDefault="00757241">
            <w:pPr>
              <w:rPr>
                <w:sz w:val="28"/>
                <w:szCs w:val="28"/>
              </w:rPr>
            </w:pPr>
            <w:proofErr w:type="spellStart"/>
            <w:r w:rsidRPr="00757241">
              <w:rPr>
                <w:sz w:val="28"/>
                <w:szCs w:val="28"/>
              </w:rPr>
              <w:t>Чичекина</w:t>
            </w:r>
            <w:proofErr w:type="spellEnd"/>
            <w:r w:rsidRPr="00757241">
              <w:rPr>
                <w:sz w:val="28"/>
                <w:szCs w:val="28"/>
              </w:rPr>
              <w:t xml:space="preserve"> </w:t>
            </w:r>
          </w:p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Елена Николаевна</w:t>
            </w:r>
          </w:p>
          <w:p w:rsidR="00757241" w:rsidRPr="00757241" w:rsidRDefault="00757241">
            <w:pPr>
              <w:rPr>
                <w:sz w:val="28"/>
                <w:szCs w:val="28"/>
              </w:rPr>
            </w:pPr>
          </w:p>
        </w:tc>
        <w:tc>
          <w:tcPr>
            <w:tcW w:w="6379" w:type="dxa"/>
          </w:tcPr>
          <w:p w:rsidR="00757241" w:rsidRPr="00757241" w:rsidRDefault="00757241">
            <w:pPr>
              <w:jc w:val="both"/>
              <w:rPr>
                <w:b/>
                <w:sz w:val="28"/>
                <w:szCs w:val="28"/>
                <w:highlight w:val="yellow"/>
              </w:rPr>
            </w:pPr>
            <w:r w:rsidRPr="00757241">
              <w:rPr>
                <w:sz w:val="28"/>
                <w:szCs w:val="28"/>
              </w:rPr>
              <w:t>- н</w:t>
            </w:r>
            <w:r w:rsidRPr="00757241">
              <w:rPr>
                <w:rStyle w:val="ad"/>
                <w:rFonts w:eastAsia="Arial Narrow"/>
                <w:b w:val="0"/>
                <w:color w:val="333333"/>
                <w:sz w:val="28"/>
                <w:szCs w:val="28"/>
                <w:shd w:val="clear" w:color="auto" w:fill="FFFFFF"/>
              </w:rPr>
              <w:t>ачальник отдела архитектуры и сопровождения проектов Администрации Октябрьского района</w:t>
            </w:r>
            <w:r w:rsidRPr="00757241">
              <w:rPr>
                <w:rStyle w:val="ad"/>
                <w:b w:val="0"/>
                <w:color w:val="333333"/>
                <w:sz w:val="28"/>
                <w:szCs w:val="28"/>
                <w:shd w:val="clear" w:color="auto" w:fill="FFFFFF"/>
              </w:rPr>
              <w:t>;</w:t>
            </w:r>
            <w:r w:rsidRPr="00757241">
              <w:rPr>
                <w:rStyle w:val="ad"/>
                <w:rFonts w:eastAsia="Arial Narrow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  <w:p w:rsidR="00757241" w:rsidRPr="00757241" w:rsidRDefault="00757241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757241" w:rsidRPr="00757241" w:rsidTr="00757241">
        <w:tc>
          <w:tcPr>
            <w:tcW w:w="3369" w:type="dxa"/>
            <w:hideMark/>
          </w:tcPr>
          <w:p w:rsidR="00757241" w:rsidRPr="00757241" w:rsidRDefault="00757241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Точеный</w:t>
            </w:r>
          </w:p>
          <w:p w:rsidR="00757241" w:rsidRPr="00757241" w:rsidRDefault="00757241">
            <w:pPr>
              <w:tabs>
                <w:tab w:val="left" w:pos="840"/>
              </w:tabs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lastRenderedPageBreak/>
              <w:t>Юрий Алексеевич</w:t>
            </w:r>
          </w:p>
        </w:tc>
        <w:tc>
          <w:tcPr>
            <w:tcW w:w="6379" w:type="dxa"/>
          </w:tcPr>
          <w:p w:rsidR="00757241" w:rsidRPr="00757241" w:rsidRDefault="00757241">
            <w:pPr>
              <w:ind w:firstLine="34"/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lastRenderedPageBreak/>
              <w:t xml:space="preserve">- председатель районной организации ветеранов </w:t>
            </w:r>
            <w:r w:rsidRPr="00757241">
              <w:rPr>
                <w:sz w:val="28"/>
                <w:szCs w:val="28"/>
              </w:rPr>
              <w:lastRenderedPageBreak/>
              <w:t>(пенсионеров) войны, труда, Вооруженных сил и  правоохранительных органов (по согласованию);</w:t>
            </w:r>
            <w:r w:rsidRPr="00757241">
              <w:rPr>
                <w:sz w:val="28"/>
                <w:szCs w:val="28"/>
              </w:rPr>
              <w:tab/>
            </w:r>
          </w:p>
          <w:p w:rsidR="00757241" w:rsidRPr="00757241" w:rsidRDefault="00757241">
            <w:pPr>
              <w:ind w:firstLine="34"/>
              <w:jc w:val="both"/>
              <w:rPr>
                <w:sz w:val="28"/>
                <w:szCs w:val="28"/>
              </w:rPr>
            </w:pPr>
          </w:p>
        </w:tc>
      </w:tr>
      <w:tr w:rsidR="00757241" w:rsidRPr="00757241" w:rsidTr="00757241">
        <w:tc>
          <w:tcPr>
            <w:tcW w:w="3369" w:type="dxa"/>
            <w:hideMark/>
          </w:tcPr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lastRenderedPageBreak/>
              <w:t>Коростылева</w:t>
            </w:r>
          </w:p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6379" w:type="dxa"/>
          </w:tcPr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 xml:space="preserve">- председатель </w:t>
            </w:r>
            <w:proofErr w:type="gramStart"/>
            <w:r w:rsidRPr="00757241">
              <w:rPr>
                <w:sz w:val="28"/>
                <w:szCs w:val="28"/>
              </w:rPr>
              <w:t>общественно-государственной</w:t>
            </w:r>
            <w:proofErr w:type="gramEnd"/>
            <w:r w:rsidRPr="00757241">
              <w:rPr>
                <w:sz w:val="28"/>
                <w:szCs w:val="28"/>
              </w:rPr>
              <w:t xml:space="preserve"> </w:t>
            </w:r>
          </w:p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организации "Союз женщин России» Октябрьского района Ростовской области   (по согласованию);</w:t>
            </w:r>
          </w:p>
          <w:p w:rsidR="00757241" w:rsidRPr="00757241" w:rsidRDefault="00757241">
            <w:pPr>
              <w:ind w:right="-143"/>
              <w:contextualSpacing/>
              <w:rPr>
                <w:sz w:val="28"/>
                <w:szCs w:val="28"/>
              </w:rPr>
            </w:pPr>
          </w:p>
        </w:tc>
      </w:tr>
      <w:tr w:rsidR="00757241" w:rsidRPr="00757241" w:rsidTr="00757241">
        <w:tc>
          <w:tcPr>
            <w:tcW w:w="3369" w:type="dxa"/>
            <w:hideMark/>
          </w:tcPr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Керимов</w:t>
            </w:r>
          </w:p>
          <w:p w:rsidR="00757241" w:rsidRPr="00757241" w:rsidRDefault="00757241">
            <w:pPr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Андрей Васильевич</w:t>
            </w:r>
          </w:p>
        </w:tc>
        <w:tc>
          <w:tcPr>
            <w:tcW w:w="6379" w:type="dxa"/>
            <w:hideMark/>
          </w:tcPr>
          <w:p w:rsidR="00757241" w:rsidRPr="00757241" w:rsidRDefault="00757241">
            <w:pPr>
              <w:jc w:val="both"/>
              <w:rPr>
                <w:sz w:val="28"/>
                <w:szCs w:val="28"/>
              </w:rPr>
            </w:pPr>
            <w:r w:rsidRPr="00757241">
              <w:rPr>
                <w:sz w:val="28"/>
                <w:szCs w:val="28"/>
              </w:rPr>
              <w:t>- директор Автономной некоммерческой организации «Юнармейский военно-спортивный патриотический клуб «Октябрьский резерв»»      (по согласованию).</w:t>
            </w:r>
            <w:r w:rsidRPr="00757241">
              <w:rPr>
                <w:sz w:val="28"/>
                <w:szCs w:val="28"/>
              </w:rPr>
              <w:tab/>
            </w:r>
          </w:p>
        </w:tc>
      </w:tr>
    </w:tbl>
    <w:p w:rsidR="00757241" w:rsidRPr="00757241" w:rsidRDefault="00757241" w:rsidP="00757241">
      <w:pPr>
        <w:rPr>
          <w:sz w:val="28"/>
          <w:szCs w:val="28"/>
        </w:rPr>
      </w:pPr>
    </w:p>
    <w:p w:rsidR="00757241" w:rsidRPr="00757241" w:rsidRDefault="00757241" w:rsidP="00757241">
      <w:pPr>
        <w:rPr>
          <w:sz w:val="28"/>
          <w:szCs w:val="28"/>
        </w:rPr>
      </w:pPr>
    </w:p>
    <w:p w:rsidR="00757241" w:rsidRPr="00757241" w:rsidRDefault="00757241" w:rsidP="00757241">
      <w:pPr>
        <w:rPr>
          <w:sz w:val="28"/>
          <w:szCs w:val="28"/>
        </w:rPr>
      </w:pPr>
    </w:p>
    <w:p w:rsidR="00757241" w:rsidRPr="00757241" w:rsidRDefault="00757241" w:rsidP="00757241">
      <w:pPr>
        <w:rPr>
          <w:sz w:val="28"/>
          <w:szCs w:val="28"/>
        </w:rPr>
      </w:pPr>
      <w:r w:rsidRPr="00757241">
        <w:rPr>
          <w:sz w:val="28"/>
          <w:szCs w:val="28"/>
        </w:rPr>
        <w:t>Управляющий делами</w:t>
      </w:r>
    </w:p>
    <w:p w:rsidR="00757241" w:rsidRPr="00757241" w:rsidRDefault="00757241" w:rsidP="00757241">
      <w:pPr>
        <w:rPr>
          <w:sz w:val="28"/>
          <w:szCs w:val="28"/>
        </w:rPr>
      </w:pPr>
      <w:r w:rsidRPr="00757241">
        <w:rPr>
          <w:sz w:val="28"/>
          <w:szCs w:val="28"/>
        </w:rPr>
        <w:t xml:space="preserve">Администрации Октябрьского района                                          А.А. </w:t>
      </w:r>
      <w:proofErr w:type="spellStart"/>
      <w:r w:rsidRPr="00757241">
        <w:rPr>
          <w:sz w:val="28"/>
          <w:szCs w:val="28"/>
        </w:rPr>
        <w:t>Пригородова</w:t>
      </w:r>
      <w:proofErr w:type="spellEnd"/>
    </w:p>
    <w:p w:rsidR="00757241" w:rsidRPr="00757241" w:rsidRDefault="00757241" w:rsidP="007D70F5">
      <w:pPr>
        <w:ind w:left="709"/>
        <w:rPr>
          <w:sz w:val="28"/>
          <w:szCs w:val="28"/>
        </w:rPr>
      </w:pPr>
    </w:p>
    <w:sectPr w:rsidR="00757241" w:rsidRPr="00757241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6905F0"/>
    <w:rsid w:val="006D7F66"/>
    <w:rsid w:val="00757241"/>
    <w:rsid w:val="00787A8D"/>
    <w:rsid w:val="007D70F5"/>
    <w:rsid w:val="00860E72"/>
    <w:rsid w:val="008D4FC0"/>
    <w:rsid w:val="009C692A"/>
    <w:rsid w:val="00B26096"/>
    <w:rsid w:val="00B4385E"/>
    <w:rsid w:val="00BF412F"/>
    <w:rsid w:val="00BF6C1C"/>
    <w:rsid w:val="00FB6B1E"/>
    <w:rsid w:val="00FD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7572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styleId="ad">
    <w:name w:val="Strong"/>
    <w:basedOn w:val="a0"/>
    <w:uiPriority w:val="22"/>
    <w:qFormat/>
    <w:rsid w:val="007572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2025-02-13T16:07:00Z</cp:lastPrinted>
  <dcterms:created xsi:type="dcterms:W3CDTF">2025-02-13T16:07:00Z</dcterms:created>
  <dcterms:modified xsi:type="dcterms:W3CDTF">2025-02-13T16:07:00Z</dcterms:modified>
</cp:coreProperties>
</file>